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UBTITULOS"/>
        <w:bidi w:val="0"/>
        <w:rPr>
          <w:rStyle w:val="None"/>
        </w:rPr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6445212</wp:posOffset>
            </wp:positionH>
            <wp:positionV relativeFrom="page">
              <wp:posOffset>251023</wp:posOffset>
            </wp:positionV>
            <wp:extent cx="793788" cy="262057"/>
            <wp:effectExtent l="0" t="0" r="0" b="0"/>
            <wp:wrapThrough wrapText="bothSides" distL="152400" distR="152400">
              <wp:wrapPolygon edited="1">
                <wp:start x="63" y="64"/>
                <wp:lineTo x="63" y="19910"/>
                <wp:lineTo x="485" y="19974"/>
                <wp:lineTo x="380" y="20230"/>
                <wp:lineTo x="422" y="21510"/>
                <wp:lineTo x="527" y="21638"/>
                <wp:lineTo x="84" y="21574"/>
                <wp:lineTo x="190" y="21382"/>
                <wp:lineTo x="169" y="20038"/>
                <wp:lineTo x="63" y="19910"/>
                <wp:lineTo x="63" y="64"/>
                <wp:lineTo x="2088" y="64"/>
                <wp:lineTo x="2088" y="7554"/>
                <wp:lineTo x="2595" y="7614"/>
                <wp:lineTo x="2595" y="10755"/>
                <wp:lineTo x="2531" y="10819"/>
                <wp:lineTo x="2130" y="13316"/>
                <wp:lineTo x="2974" y="13316"/>
                <wp:lineTo x="2595" y="10755"/>
                <wp:lineTo x="2595" y="7614"/>
                <wp:lineTo x="3164" y="7682"/>
                <wp:lineTo x="4978" y="18437"/>
                <wp:lineTo x="4788" y="18426"/>
                <wp:lineTo x="4788" y="19910"/>
                <wp:lineTo x="4957" y="20294"/>
                <wp:lineTo x="5231" y="21510"/>
                <wp:lineTo x="5316" y="21638"/>
                <wp:lineTo x="4873" y="21510"/>
                <wp:lineTo x="4978" y="21446"/>
                <wp:lineTo x="4915" y="20998"/>
                <wp:lineTo x="4577" y="21062"/>
                <wp:lineTo x="4556" y="21510"/>
                <wp:lineTo x="4662" y="21638"/>
                <wp:lineTo x="4345" y="21510"/>
                <wp:lineTo x="4514" y="21254"/>
                <wp:lineTo x="4767" y="20013"/>
                <wp:lineTo x="4767" y="20422"/>
                <wp:lineTo x="4683" y="20550"/>
                <wp:lineTo x="4641" y="20870"/>
                <wp:lineTo x="4852" y="20806"/>
                <wp:lineTo x="4767" y="20422"/>
                <wp:lineTo x="4767" y="20013"/>
                <wp:lineTo x="4788" y="19910"/>
                <wp:lineTo x="4788" y="18426"/>
                <wp:lineTo x="3881" y="18378"/>
                <wp:lineTo x="3881" y="19910"/>
                <wp:lineTo x="4303" y="19974"/>
                <wp:lineTo x="4219" y="20038"/>
                <wp:lineTo x="4155" y="21446"/>
                <wp:lineTo x="3797" y="21638"/>
                <wp:lineTo x="3691" y="21254"/>
                <wp:lineTo x="3902" y="21254"/>
                <wp:lineTo x="3860" y="21510"/>
                <wp:lineTo x="4008" y="21382"/>
                <wp:lineTo x="3987" y="20038"/>
                <wp:lineTo x="3881" y="19910"/>
                <wp:lineTo x="3881" y="18378"/>
                <wp:lineTo x="3776" y="18373"/>
                <wp:lineTo x="3312" y="15365"/>
                <wp:lineTo x="2805" y="15385"/>
                <wp:lineTo x="2805" y="19910"/>
                <wp:lineTo x="3586" y="20102"/>
                <wp:lineTo x="3607" y="20358"/>
                <wp:lineTo x="3396" y="20038"/>
                <wp:lineTo x="3122" y="20038"/>
                <wp:lineTo x="3122" y="20678"/>
                <wp:lineTo x="3333" y="20550"/>
                <wp:lineTo x="3375" y="20422"/>
                <wp:lineTo x="3333" y="21062"/>
                <wp:lineTo x="3270" y="20806"/>
                <wp:lineTo x="3122" y="20806"/>
                <wp:lineTo x="3143" y="21510"/>
                <wp:lineTo x="3565" y="21382"/>
                <wp:lineTo x="3649" y="21190"/>
                <wp:lineTo x="3607" y="21638"/>
                <wp:lineTo x="2784" y="21510"/>
                <wp:lineTo x="2911" y="21446"/>
                <wp:lineTo x="2890" y="20038"/>
                <wp:lineTo x="2805" y="19910"/>
                <wp:lineTo x="2805" y="15385"/>
                <wp:lineTo x="1772" y="15428"/>
                <wp:lineTo x="1772" y="19910"/>
                <wp:lineTo x="2109" y="19966"/>
                <wp:lineTo x="2215" y="20038"/>
                <wp:lineTo x="2109" y="20038"/>
                <wp:lineTo x="2109" y="20678"/>
                <wp:lineTo x="2362" y="20486"/>
                <wp:lineTo x="2299" y="20038"/>
                <wp:lineTo x="2215" y="20038"/>
                <wp:lineTo x="2109" y="19966"/>
                <wp:lineTo x="2531" y="20038"/>
                <wp:lineTo x="2573" y="20422"/>
                <wp:lineTo x="2362" y="20806"/>
                <wp:lineTo x="2531" y="21062"/>
                <wp:lineTo x="2616" y="21510"/>
                <wp:lineTo x="2700" y="21574"/>
                <wp:lineTo x="2362" y="21510"/>
                <wp:lineTo x="2257" y="20806"/>
                <wp:lineTo x="2109" y="20806"/>
                <wp:lineTo x="2130" y="21510"/>
                <wp:lineTo x="1877" y="21510"/>
                <wp:lineTo x="1877" y="20038"/>
                <wp:lineTo x="1772" y="19910"/>
                <wp:lineTo x="1772" y="15428"/>
                <wp:lineTo x="1751" y="15429"/>
                <wp:lineTo x="1266" y="18373"/>
                <wp:lineTo x="991" y="18343"/>
                <wp:lineTo x="991" y="19910"/>
                <wp:lineTo x="1561" y="19974"/>
                <wp:lineTo x="1540" y="20486"/>
                <wp:lineTo x="1350" y="20038"/>
                <wp:lineTo x="970" y="20166"/>
                <wp:lineTo x="865" y="20614"/>
                <wp:lineTo x="928" y="21254"/>
                <wp:lineTo x="1055" y="21510"/>
                <wp:lineTo x="1371" y="21382"/>
                <wp:lineTo x="1329" y="20870"/>
                <wp:lineTo x="1603" y="20870"/>
                <wp:lineTo x="1540" y="21446"/>
                <wp:lineTo x="1012" y="21638"/>
                <wp:lineTo x="675" y="21190"/>
                <wp:lineTo x="675" y="20358"/>
                <wp:lineTo x="991" y="19910"/>
                <wp:lineTo x="991" y="18343"/>
                <wp:lineTo x="84" y="18245"/>
                <wp:lineTo x="2088" y="7554"/>
                <wp:lineTo x="2088" y="64"/>
                <wp:lineTo x="5590" y="64"/>
                <wp:lineTo x="5590" y="8066"/>
                <wp:lineTo x="6560" y="8066"/>
                <wp:lineTo x="6581" y="10435"/>
                <wp:lineTo x="7446" y="10435"/>
                <wp:lineTo x="7425" y="12228"/>
                <wp:lineTo x="6539" y="12228"/>
                <wp:lineTo x="6560" y="16325"/>
                <wp:lineTo x="6729" y="16581"/>
                <wp:lineTo x="7594" y="16389"/>
                <wp:lineTo x="7720" y="16325"/>
                <wp:lineTo x="7699" y="18245"/>
                <wp:lineTo x="7151" y="18565"/>
                <wp:lineTo x="6708" y="18507"/>
                <wp:lineTo x="6708" y="19910"/>
                <wp:lineTo x="7066" y="20038"/>
                <wp:lineTo x="7383" y="21062"/>
                <wp:lineTo x="7636" y="19910"/>
                <wp:lineTo x="7931" y="19974"/>
                <wp:lineTo x="7847" y="20166"/>
                <wp:lineTo x="7889" y="21510"/>
                <wp:lineTo x="7615" y="21510"/>
                <wp:lineTo x="7615" y="20358"/>
                <wp:lineTo x="7341" y="21574"/>
                <wp:lineTo x="7130" y="21062"/>
                <wp:lineTo x="6919" y="20294"/>
                <wp:lineTo x="6940" y="21510"/>
                <wp:lineTo x="7045" y="21638"/>
                <wp:lineTo x="6708" y="21510"/>
                <wp:lineTo x="6834" y="21446"/>
                <wp:lineTo x="6813" y="20038"/>
                <wp:lineTo x="6708" y="19910"/>
                <wp:lineTo x="6708" y="18507"/>
                <wp:lineTo x="6159" y="18437"/>
                <wp:lineTo x="5780" y="17769"/>
                <wp:lineTo x="5780" y="19910"/>
                <wp:lineTo x="6560" y="20102"/>
                <wp:lineTo x="6581" y="20358"/>
                <wp:lineTo x="6370" y="20038"/>
                <wp:lineTo x="6096" y="20038"/>
                <wp:lineTo x="6096" y="20678"/>
                <wp:lineTo x="6307" y="20550"/>
                <wp:lineTo x="6349" y="20486"/>
                <wp:lineTo x="6307" y="21062"/>
                <wp:lineTo x="6244" y="20806"/>
                <wp:lineTo x="6096" y="20806"/>
                <wp:lineTo x="6117" y="21510"/>
                <wp:lineTo x="6539" y="21382"/>
                <wp:lineTo x="6623" y="21190"/>
                <wp:lineTo x="6581" y="21638"/>
                <wp:lineTo x="5759" y="21510"/>
                <wp:lineTo x="5885" y="21446"/>
                <wp:lineTo x="5885" y="20038"/>
                <wp:lineTo x="5780" y="19910"/>
                <wp:lineTo x="5780" y="17769"/>
                <wp:lineTo x="5759" y="17733"/>
                <wp:lineTo x="5548" y="16773"/>
                <wp:lineTo x="5527" y="12228"/>
                <wp:lineTo x="4725" y="12164"/>
                <wp:lineTo x="4746" y="10371"/>
                <wp:lineTo x="5548" y="10371"/>
                <wp:lineTo x="5590" y="8066"/>
                <wp:lineTo x="5590" y="64"/>
                <wp:lineTo x="7320" y="64"/>
                <wp:lineTo x="7320" y="7810"/>
                <wp:lineTo x="8163" y="7874"/>
                <wp:lineTo x="8016" y="8386"/>
                <wp:lineTo x="7320" y="8514"/>
                <wp:lineTo x="7298" y="9027"/>
                <wp:lineTo x="8163" y="9347"/>
                <wp:lineTo x="8016" y="9731"/>
                <wp:lineTo x="7151" y="9603"/>
                <wp:lineTo x="6961" y="9091"/>
                <wp:lineTo x="7003" y="8258"/>
                <wp:lineTo x="7320" y="7810"/>
                <wp:lineTo x="7320" y="64"/>
                <wp:lineTo x="8627" y="64"/>
                <wp:lineTo x="8627" y="7810"/>
                <wp:lineTo x="9197" y="7903"/>
                <wp:lineTo x="9197" y="8514"/>
                <wp:lineTo x="8564" y="8579"/>
                <wp:lineTo x="8564" y="9027"/>
                <wp:lineTo x="9281" y="9027"/>
                <wp:lineTo x="9281" y="8579"/>
                <wp:lineTo x="9197" y="8514"/>
                <wp:lineTo x="9197" y="7903"/>
                <wp:lineTo x="9408" y="7938"/>
                <wp:lineTo x="9619" y="8450"/>
                <wp:lineTo x="9598" y="9283"/>
                <wp:lineTo x="9239" y="9795"/>
                <wp:lineTo x="8923" y="9723"/>
                <wp:lineTo x="8923" y="10371"/>
                <wp:lineTo x="10273" y="10462"/>
                <wp:lineTo x="10273" y="12420"/>
                <wp:lineTo x="9112" y="12484"/>
                <wp:lineTo x="9049" y="12804"/>
                <wp:lineTo x="9070" y="16453"/>
                <wp:lineTo x="10378" y="16453"/>
                <wp:lineTo x="10441" y="16069"/>
                <wp:lineTo x="10420" y="12548"/>
                <wp:lineTo x="10273" y="12420"/>
                <wp:lineTo x="10273" y="10462"/>
                <wp:lineTo x="10821" y="10499"/>
                <wp:lineTo x="11243" y="11139"/>
                <wp:lineTo x="11454" y="12228"/>
                <wp:lineTo x="11454" y="16389"/>
                <wp:lineTo x="11222" y="17733"/>
                <wp:lineTo x="11222" y="19910"/>
                <wp:lineTo x="11623" y="19974"/>
                <wp:lineTo x="11538" y="20230"/>
                <wp:lineTo x="11580" y="21318"/>
                <wp:lineTo x="12002" y="21318"/>
                <wp:lineTo x="12045" y="20358"/>
                <wp:lineTo x="12023" y="20038"/>
                <wp:lineTo x="11918" y="19910"/>
                <wp:lineTo x="12192" y="19974"/>
                <wp:lineTo x="12129" y="20102"/>
                <wp:lineTo x="12087" y="21318"/>
                <wp:lineTo x="11834" y="21638"/>
                <wp:lineTo x="11391" y="21446"/>
                <wp:lineTo x="11348" y="20806"/>
                <wp:lineTo x="11306" y="20038"/>
                <wp:lineTo x="11222" y="19910"/>
                <wp:lineTo x="11222" y="17733"/>
                <wp:lineTo x="10884" y="18373"/>
                <wp:lineTo x="10505" y="18629"/>
                <wp:lineTo x="10357" y="18618"/>
                <wp:lineTo x="10357" y="19910"/>
                <wp:lineTo x="10800" y="19974"/>
                <wp:lineTo x="10695" y="20102"/>
                <wp:lineTo x="10695" y="21510"/>
                <wp:lineTo x="11053" y="21382"/>
                <wp:lineTo x="11201" y="21062"/>
                <wp:lineTo x="11138" y="21638"/>
                <wp:lineTo x="10336" y="21510"/>
                <wp:lineTo x="10484" y="21382"/>
                <wp:lineTo x="10462" y="20038"/>
                <wp:lineTo x="10357" y="19910"/>
                <wp:lineTo x="10357" y="18618"/>
                <wp:lineTo x="9935" y="18588"/>
                <wp:lineTo x="9935" y="19398"/>
                <wp:lineTo x="10041" y="19526"/>
                <wp:lineTo x="9787" y="19846"/>
                <wp:lineTo x="9935" y="19398"/>
                <wp:lineTo x="9935" y="18588"/>
                <wp:lineTo x="9429" y="18552"/>
                <wp:lineTo x="9429" y="19910"/>
                <wp:lineTo x="10209" y="20102"/>
                <wp:lineTo x="10230" y="20358"/>
                <wp:lineTo x="10020" y="20038"/>
                <wp:lineTo x="9745" y="20038"/>
                <wp:lineTo x="9745" y="20678"/>
                <wp:lineTo x="9956" y="20550"/>
                <wp:lineTo x="9998" y="20422"/>
                <wp:lineTo x="9956" y="21062"/>
                <wp:lineTo x="9893" y="20806"/>
                <wp:lineTo x="9745" y="20806"/>
                <wp:lineTo x="9766" y="21510"/>
                <wp:lineTo x="10167" y="21382"/>
                <wp:lineTo x="10273" y="21190"/>
                <wp:lineTo x="10230" y="21638"/>
                <wp:lineTo x="9408" y="21510"/>
                <wp:lineTo x="9534" y="21446"/>
                <wp:lineTo x="9513" y="20038"/>
                <wp:lineTo x="9429" y="19910"/>
                <wp:lineTo x="9429" y="18552"/>
                <wp:lineTo x="8796" y="18506"/>
                <wp:lineTo x="8796" y="19910"/>
                <wp:lineTo x="9302" y="19974"/>
                <wp:lineTo x="9260" y="20486"/>
                <wp:lineTo x="9091" y="20038"/>
                <wp:lineTo x="8775" y="20166"/>
                <wp:lineTo x="8712" y="20422"/>
                <wp:lineTo x="8754" y="21190"/>
                <wp:lineTo x="9070" y="21510"/>
                <wp:lineTo x="9323" y="21126"/>
                <wp:lineTo x="9155" y="21574"/>
                <wp:lineTo x="8648" y="21510"/>
                <wp:lineTo x="8480" y="21062"/>
                <wp:lineTo x="8522" y="20358"/>
                <wp:lineTo x="8712" y="19974"/>
                <wp:lineTo x="8796" y="19910"/>
                <wp:lineTo x="8796" y="18506"/>
                <wp:lineTo x="8712" y="18501"/>
                <wp:lineTo x="8269" y="17861"/>
                <wp:lineTo x="8058" y="17029"/>
                <wp:lineTo x="7995" y="16325"/>
                <wp:lineTo x="8058" y="12228"/>
                <wp:lineTo x="8290" y="11139"/>
                <wp:lineTo x="8712" y="10499"/>
                <wp:lineTo x="8923" y="10371"/>
                <wp:lineTo x="8923" y="9723"/>
                <wp:lineTo x="8395" y="9603"/>
                <wp:lineTo x="8227" y="9091"/>
                <wp:lineTo x="8269" y="8322"/>
                <wp:lineTo x="8501" y="7874"/>
                <wp:lineTo x="8627" y="7810"/>
                <wp:lineTo x="8627" y="64"/>
                <wp:lineTo x="9998" y="64"/>
                <wp:lineTo x="9998" y="7810"/>
                <wp:lineTo x="10230" y="7938"/>
                <wp:lineTo x="10547" y="8899"/>
                <wp:lineTo x="10842" y="7874"/>
                <wp:lineTo x="11116" y="7938"/>
                <wp:lineTo x="11348" y="9539"/>
                <wp:lineTo x="11348" y="9859"/>
                <wp:lineTo x="10990" y="9731"/>
                <wp:lineTo x="10884" y="8963"/>
                <wp:lineTo x="10589" y="9859"/>
                <wp:lineTo x="10336" y="9667"/>
                <wp:lineTo x="10104" y="8899"/>
                <wp:lineTo x="9998" y="9859"/>
                <wp:lineTo x="9661" y="9795"/>
                <wp:lineTo x="9956" y="7874"/>
                <wp:lineTo x="9998" y="7810"/>
                <wp:lineTo x="9998" y="64"/>
                <wp:lineTo x="11454" y="64"/>
                <wp:lineTo x="11454" y="7874"/>
                <wp:lineTo x="11770" y="7874"/>
                <wp:lineTo x="11791" y="9155"/>
                <wp:lineTo x="12319" y="9091"/>
                <wp:lineTo x="12382" y="7874"/>
                <wp:lineTo x="12677" y="7874"/>
                <wp:lineTo x="12635" y="9411"/>
                <wp:lineTo x="12424" y="9795"/>
                <wp:lineTo x="11580" y="9667"/>
                <wp:lineTo x="11433" y="9155"/>
                <wp:lineTo x="11454" y="7874"/>
                <wp:lineTo x="11454" y="64"/>
                <wp:lineTo x="12825" y="64"/>
                <wp:lineTo x="12825" y="7874"/>
                <wp:lineTo x="13099" y="8002"/>
                <wp:lineTo x="13563" y="8835"/>
                <wp:lineTo x="13584" y="7874"/>
                <wp:lineTo x="13880" y="7874"/>
                <wp:lineTo x="13859" y="9859"/>
                <wp:lineTo x="13542" y="9731"/>
                <wp:lineTo x="13099" y="8963"/>
                <wp:lineTo x="13078" y="9795"/>
                <wp:lineTo x="12994" y="9760"/>
                <wp:lineTo x="12994" y="10435"/>
                <wp:lineTo x="14112" y="10563"/>
                <wp:lineTo x="14934" y="11075"/>
                <wp:lineTo x="14660" y="12740"/>
                <wp:lineTo x="13226" y="12420"/>
                <wp:lineTo x="13078" y="12612"/>
                <wp:lineTo x="13120" y="13060"/>
                <wp:lineTo x="13627" y="13508"/>
                <wp:lineTo x="14491" y="14020"/>
                <wp:lineTo x="14808" y="14660"/>
                <wp:lineTo x="14934" y="15365"/>
                <wp:lineTo x="14892" y="16965"/>
                <wp:lineTo x="14681" y="17861"/>
                <wp:lineTo x="14428" y="18288"/>
                <wp:lineTo x="14428" y="19910"/>
                <wp:lineTo x="14850" y="20038"/>
                <wp:lineTo x="14808" y="20358"/>
                <wp:lineTo x="14597" y="19974"/>
                <wp:lineTo x="14407" y="20102"/>
                <wp:lineTo x="14428" y="20422"/>
                <wp:lineTo x="14892" y="20806"/>
                <wp:lineTo x="14871" y="21382"/>
                <wp:lineTo x="14491" y="21638"/>
                <wp:lineTo x="14259" y="21638"/>
                <wp:lineTo x="14259" y="21062"/>
                <wp:lineTo x="14449" y="21510"/>
                <wp:lineTo x="14745" y="21382"/>
                <wp:lineTo x="14723" y="21062"/>
                <wp:lineTo x="14259" y="20614"/>
                <wp:lineTo x="14280" y="20102"/>
                <wp:lineTo x="14428" y="19910"/>
                <wp:lineTo x="14428" y="18288"/>
                <wp:lineTo x="14302" y="18501"/>
                <wp:lineTo x="14027" y="18693"/>
                <wp:lineTo x="13627" y="18650"/>
                <wp:lineTo x="13627" y="19910"/>
                <wp:lineTo x="13732" y="19974"/>
                <wp:lineTo x="14091" y="21510"/>
                <wp:lineTo x="14175" y="21638"/>
                <wp:lineTo x="13732" y="21510"/>
                <wp:lineTo x="13816" y="21510"/>
                <wp:lineTo x="13753" y="20998"/>
                <wp:lineTo x="13416" y="21126"/>
                <wp:lineTo x="13416" y="21510"/>
                <wp:lineTo x="13500" y="21638"/>
                <wp:lineTo x="13184" y="21510"/>
                <wp:lineTo x="13352" y="21254"/>
                <wp:lineTo x="13605" y="20017"/>
                <wp:lineTo x="13605" y="20422"/>
                <wp:lineTo x="13479" y="20870"/>
                <wp:lineTo x="13690" y="20806"/>
                <wp:lineTo x="13605" y="20422"/>
                <wp:lineTo x="13605" y="20017"/>
                <wp:lineTo x="13627" y="19910"/>
                <wp:lineTo x="13627" y="18650"/>
                <wp:lineTo x="12825" y="18565"/>
                <wp:lineTo x="12319" y="18328"/>
                <wp:lineTo x="12319" y="19910"/>
                <wp:lineTo x="12762" y="19974"/>
                <wp:lineTo x="12656" y="20102"/>
                <wp:lineTo x="12656" y="21510"/>
                <wp:lineTo x="13015" y="21382"/>
                <wp:lineTo x="13163" y="21062"/>
                <wp:lineTo x="13099" y="21638"/>
                <wp:lineTo x="12319" y="21510"/>
                <wp:lineTo x="12445" y="21382"/>
                <wp:lineTo x="12424" y="20038"/>
                <wp:lineTo x="12319" y="19910"/>
                <wp:lineTo x="12319" y="18328"/>
                <wp:lineTo x="12002" y="18181"/>
                <wp:lineTo x="12023" y="16325"/>
                <wp:lineTo x="12867" y="16645"/>
                <wp:lineTo x="13880" y="16517"/>
                <wp:lineTo x="13964" y="15941"/>
                <wp:lineTo x="13690" y="15621"/>
                <wp:lineTo x="12656" y="14980"/>
                <wp:lineTo x="12192" y="14084"/>
                <wp:lineTo x="12045" y="13252"/>
                <wp:lineTo x="12087" y="11972"/>
                <wp:lineTo x="12403" y="11011"/>
                <wp:lineTo x="12846" y="10499"/>
                <wp:lineTo x="12994" y="10435"/>
                <wp:lineTo x="12994" y="9760"/>
                <wp:lineTo x="12762" y="9667"/>
                <wp:lineTo x="12825" y="7874"/>
                <wp:lineTo x="12825" y="64"/>
                <wp:lineTo x="14302" y="64"/>
                <wp:lineTo x="14302" y="2433"/>
                <wp:lineTo x="14702" y="2753"/>
                <wp:lineTo x="15356" y="3649"/>
                <wp:lineTo x="15335" y="5890"/>
                <wp:lineTo x="14449" y="6786"/>
                <wp:lineTo x="14112" y="6594"/>
                <wp:lineTo x="14027" y="6477"/>
                <wp:lineTo x="14027" y="7874"/>
                <wp:lineTo x="14323" y="7874"/>
                <wp:lineTo x="14302" y="9859"/>
                <wp:lineTo x="14006" y="9859"/>
                <wp:lineTo x="14027" y="7874"/>
                <wp:lineTo x="14027" y="6477"/>
                <wp:lineTo x="13268" y="5442"/>
                <wp:lineTo x="13352" y="3201"/>
                <wp:lineTo x="14302" y="2433"/>
                <wp:lineTo x="14302" y="64"/>
                <wp:lineTo x="15230" y="64"/>
                <wp:lineTo x="15715" y="192"/>
                <wp:lineTo x="16263" y="768"/>
                <wp:lineTo x="16305" y="2625"/>
                <wp:lineTo x="15441" y="3234"/>
                <wp:lineTo x="15441" y="6082"/>
                <wp:lineTo x="16474" y="7362"/>
                <wp:lineTo x="16516" y="9923"/>
                <wp:lineTo x="15525" y="11203"/>
                <wp:lineTo x="14428" y="9859"/>
                <wp:lineTo x="14470" y="7106"/>
                <wp:lineTo x="15441" y="6082"/>
                <wp:lineTo x="15441" y="3234"/>
                <wp:lineTo x="15398" y="3265"/>
                <wp:lineTo x="14534" y="2113"/>
                <wp:lineTo x="14576" y="384"/>
                <wp:lineTo x="15230" y="64"/>
                <wp:lineTo x="16348" y="64"/>
                <wp:lineTo x="16348" y="2881"/>
                <wp:lineTo x="17044" y="3649"/>
                <wp:lineTo x="17297" y="4033"/>
                <wp:lineTo x="17381" y="6082"/>
                <wp:lineTo x="16643" y="6846"/>
                <wp:lineTo x="16643" y="10243"/>
                <wp:lineTo x="17698" y="11523"/>
                <wp:lineTo x="17845" y="14468"/>
                <wp:lineTo x="16938" y="16197"/>
                <wp:lineTo x="16348" y="15621"/>
                <wp:lineTo x="15715" y="14852"/>
                <wp:lineTo x="15694" y="11587"/>
                <wp:lineTo x="16643" y="10243"/>
                <wp:lineTo x="16643" y="6846"/>
                <wp:lineTo x="16516" y="6978"/>
                <wp:lineTo x="15588" y="5762"/>
                <wp:lineTo x="15588" y="3521"/>
                <wp:lineTo x="16348" y="2881"/>
                <wp:lineTo x="16348" y="64"/>
                <wp:lineTo x="17023" y="64"/>
                <wp:lineTo x="17023" y="384"/>
                <wp:lineTo x="17339" y="512"/>
                <wp:lineTo x="17951" y="1408"/>
                <wp:lineTo x="18056" y="3137"/>
                <wp:lineTo x="17423" y="3617"/>
                <wp:lineTo x="17423" y="6402"/>
                <wp:lineTo x="17761" y="6658"/>
                <wp:lineTo x="18415" y="7554"/>
                <wp:lineTo x="18584" y="9923"/>
                <wp:lineTo x="17845" y="11075"/>
                <wp:lineTo x="16938" y="10051"/>
                <wp:lineTo x="16770" y="9795"/>
                <wp:lineTo x="16706" y="7298"/>
                <wp:lineTo x="17423" y="6402"/>
                <wp:lineTo x="17423" y="3617"/>
                <wp:lineTo x="17297" y="3713"/>
                <wp:lineTo x="16495" y="2561"/>
                <wp:lineTo x="16495" y="768"/>
                <wp:lineTo x="17023" y="384"/>
                <wp:lineTo x="17023" y="64"/>
                <wp:lineTo x="18647" y="64"/>
                <wp:lineTo x="18647" y="896"/>
                <wp:lineTo x="19427" y="1921"/>
                <wp:lineTo x="19575" y="3521"/>
                <wp:lineTo x="18963" y="4161"/>
                <wp:lineTo x="18204" y="3073"/>
                <wp:lineTo x="18141" y="2083"/>
                <wp:lineTo x="18141" y="3329"/>
                <wp:lineTo x="18984" y="4417"/>
                <wp:lineTo x="19132" y="6402"/>
                <wp:lineTo x="18668" y="6929"/>
                <wp:lineTo x="18668" y="10243"/>
                <wp:lineTo x="19638" y="11459"/>
                <wp:lineTo x="19870" y="13700"/>
                <wp:lineTo x="19849" y="14276"/>
                <wp:lineTo x="19174" y="15685"/>
                <wp:lineTo x="18077" y="14340"/>
                <wp:lineTo x="17993" y="12693"/>
                <wp:lineTo x="17993" y="14980"/>
                <wp:lineTo x="19048" y="16261"/>
                <wp:lineTo x="19259" y="19270"/>
                <wp:lineTo x="18457" y="20998"/>
                <wp:lineTo x="17234" y="19974"/>
                <wp:lineTo x="17107" y="16581"/>
                <wp:lineTo x="17993" y="14980"/>
                <wp:lineTo x="17993" y="12693"/>
                <wp:lineTo x="17930" y="11459"/>
                <wp:lineTo x="18668" y="10243"/>
                <wp:lineTo x="18668" y="6929"/>
                <wp:lineTo x="18457" y="7170"/>
                <wp:lineTo x="17571" y="6018"/>
                <wp:lineTo x="17466" y="4033"/>
                <wp:lineTo x="18141" y="3329"/>
                <wp:lineTo x="18141" y="2083"/>
                <wp:lineTo x="18098" y="1408"/>
                <wp:lineTo x="18647" y="896"/>
                <wp:lineTo x="18647" y="64"/>
                <wp:lineTo x="19617" y="64"/>
                <wp:lineTo x="19617" y="3841"/>
                <wp:lineTo x="19997" y="4161"/>
                <wp:lineTo x="20461" y="4865"/>
                <wp:lineTo x="20651" y="6594"/>
                <wp:lineTo x="20440" y="6955"/>
                <wp:lineTo x="20440" y="10243"/>
                <wp:lineTo x="21326" y="11395"/>
                <wp:lineTo x="21600" y="13508"/>
                <wp:lineTo x="21558" y="14020"/>
                <wp:lineTo x="21052" y="15300"/>
                <wp:lineTo x="20060" y="14020"/>
                <wp:lineTo x="20018" y="13544"/>
                <wp:lineTo x="20018" y="14532"/>
                <wp:lineTo x="21009" y="15813"/>
                <wp:lineTo x="21326" y="18950"/>
                <wp:lineTo x="20672" y="20870"/>
                <wp:lineTo x="19533" y="19462"/>
                <wp:lineTo x="19301" y="16389"/>
                <wp:lineTo x="19385" y="15877"/>
                <wp:lineTo x="20018" y="14532"/>
                <wp:lineTo x="20018" y="13544"/>
                <wp:lineTo x="19828" y="11395"/>
                <wp:lineTo x="20440" y="10243"/>
                <wp:lineTo x="20440" y="6955"/>
                <wp:lineTo x="20166" y="7426"/>
                <wp:lineTo x="19322" y="6402"/>
                <wp:lineTo x="19132" y="4865"/>
                <wp:lineTo x="19174" y="4353"/>
                <wp:lineTo x="19617" y="3841"/>
                <wp:lineTo x="19617" y="64"/>
                <wp:lineTo x="63" y="64"/>
              </wp:wrapPolygon>
            </wp:wrapThrough>
            <wp:docPr id="1073741825" name="officeArt object" descr="Image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m" descr="Imagem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788" cy="2620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g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-17056</wp:posOffset>
                </wp:positionH>
                <wp:positionV relativeFrom="page">
                  <wp:posOffset>0</wp:posOffset>
                </wp:positionV>
                <wp:extent cx="7593154" cy="10690860"/>
                <wp:effectExtent l="0" t="0" r="0" b="0"/>
                <wp:wrapNone/>
                <wp:docPr id="1073741848" name="officeArt object" descr="Agrupa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3154" cy="10690860"/>
                          <a:chOff x="0" y="0"/>
                          <a:chExt cx="7593153" cy="10690860"/>
                        </a:xfrm>
                      </wpg:grpSpPr>
                      <wps:wsp>
                        <wps:cNvPr id="1073741826" name="Retângulo"/>
                        <wps:cNvSpPr/>
                        <wps:spPr>
                          <a:xfrm flipH="1">
                            <a:off x="0" y="577025"/>
                            <a:ext cx="133981" cy="4279591"/>
                          </a:xfrm>
                          <a:prstGeom prst="rect">
                            <a:avLst/>
                          </a:prstGeom>
                          <a:solidFill>
                            <a:srgbClr val="749BA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7" name="Retângulo"/>
                        <wps:cNvSpPr/>
                        <wps:spPr>
                          <a:xfrm>
                            <a:off x="0" y="4772459"/>
                            <a:ext cx="133981" cy="1575960"/>
                          </a:xfrm>
                          <a:prstGeom prst="rect">
                            <a:avLst/>
                          </a:prstGeom>
                          <a:solidFill>
                            <a:srgbClr val="ADE3E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8" name="Retângulo"/>
                        <wps:cNvSpPr/>
                        <wps:spPr>
                          <a:xfrm>
                            <a:off x="0" y="6348418"/>
                            <a:ext cx="133981" cy="1575961"/>
                          </a:xfrm>
                          <a:prstGeom prst="rect">
                            <a:avLst/>
                          </a:prstGeom>
                          <a:solidFill>
                            <a:srgbClr val="D6E4D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9" name="Retângulo"/>
                        <wps:cNvSpPr/>
                        <wps:spPr>
                          <a:xfrm>
                            <a:off x="0" y="0"/>
                            <a:ext cx="133981" cy="577026"/>
                          </a:xfrm>
                          <a:prstGeom prst="rect">
                            <a:avLst/>
                          </a:prstGeom>
                          <a:solidFill>
                            <a:srgbClr val="AEE2B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0" name="Retângulo"/>
                        <wps:cNvSpPr/>
                        <wps:spPr>
                          <a:xfrm rot="16200000">
                            <a:off x="561188" y="-514001"/>
                            <a:ext cx="101090" cy="1129091"/>
                          </a:xfrm>
                          <a:prstGeom prst="rect">
                            <a:avLst/>
                          </a:prstGeom>
                          <a:solidFill>
                            <a:srgbClr val="AEE1B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1" name="Retângulo"/>
                        <wps:cNvSpPr/>
                        <wps:spPr>
                          <a:xfrm rot="16200000">
                            <a:off x="1656783" y="-480506"/>
                            <a:ext cx="101091" cy="1062101"/>
                          </a:xfrm>
                          <a:prstGeom prst="rect">
                            <a:avLst/>
                          </a:prstGeom>
                          <a:solidFill>
                            <a:srgbClr val="ADE3E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2" name="Retângulo"/>
                        <wps:cNvSpPr/>
                        <wps:spPr>
                          <a:xfrm>
                            <a:off x="0" y="7924378"/>
                            <a:ext cx="133981" cy="644756"/>
                          </a:xfrm>
                          <a:prstGeom prst="rect">
                            <a:avLst/>
                          </a:prstGeom>
                          <a:solidFill>
                            <a:srgbClr val="749BA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3" name="Retângulo"/>
                        <wps:cNvSpPr/>
                        <wps:spPr>
                          <a:xfrm>
                            <a:off x="0" y="8536961"/>
                            <a:ext cx="133981" cy="2153900"/>
                          </a:xfrm>
                          <a:prstGeom prst="rect">
                            <a:avLst/>
                          </a:prstGeom>
                          <a:solidFill>
                            <a:srgbClr val="ADE3E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4" name="Retângulo"/>
                        <wps:cNvSpPr/>
                        <wps:spPr>
                          <a:xfrm rot="16200000">
                            <a:off x="3655921" y="10099261"/>
                            <a:ext cx="121099" cy="1062101"/>
                          </a:xfrm>
                          <a:prstGeom prst="rect">
                            <a:avLst/>
                          </a:prstGeom>
                          <a:solidFill>
                            <a:srgbClr val="AEE1B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5" name="Retângulo"/>
                        <wps:cNvSpPr/>
                        <wps:spPr>
                          <a:xfrm rot="16200000">
                            <a:off x="1589250" y="9094689"/>
                            <a:ext cx="121099" cy="3071243"/>
                          </a:xfrm>
                          <a:prstGeom prst="rect">
                            <a:avLst/>
                          </a:prstGeom>
                          <a:solidFill>
                            <a:srgbClr val="749BA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6" name="Retângulo"/>
                        <wps:cNvSpPr/>
                        <wps:spPr>
                          <a:xfrm rot="16200000">
                            <a:off x="3723454" y="-1485077"/>
                            <a:ext cx="101091" cy="3071243"/>
                          </a:xfrm>
                          <a:prstGeom prst="rect">
                            <a:avLst/>
                          </a:prstGeom>
                          <a:solidFill>
                            <a:srgbClr val="749BA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7" name="Retângulo"/>
                        <wps:cNvSpPr/>
                        <wps:spPr>
                          <a:xfrm rot="16200000">
                            <a:off x="6956641" y="-480506"/>
                            <a:ext cx="101090" cy="1062101"/>
                          </a:xfrm>
                          <a:prstGeom prst="rect">
                            <a:avLst/>
                          </a:prstGeom>
                          <a:solidFill>
                            <a:srgbClr val="AEE1B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8" name="Retângulo"/>
                        <wps:cNvSpPr/>
                        <wps:spPr>
                          <a:xfrm rot="16200000">
                            <a:off x="4541427" y="10275854"/>
                            <a:ext cx="121099" cy="708914"/>
                          </a:xfrm>
                          <a:prstGeom prst="rect">
                            <a:avLst/>
                          </a:prstGeom>
                          <a:solidFill>
                            <a:srgbClr val="749BA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9" name="Retângulo"/>
                        <wps:cNvSpPr/>
                        <wps:spPr>
                          <a:xfrm rot="16200000">
                            <a:off x="5985716" y="9540478"/>
                            <a:ext cx="121099" cy="2179666"/>
                          </a:xfrm>
                          <a:prstGeom prst="rect">
                            <a:avLst/>
                          </a:prstGeom>
                          <a:solidFill>
                            <a:srgbClr val="ADE3E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0" name="Retângulo"/>
                        <wps:cNvSpPr/>
                        <wps:spPr>
                          <a:xfrm>
                            <a:off x="7454020" y="3774209"/>
                            <a:ext cx="128828" cy="2759722"/>
                          </a:xfrm>
                          <a:prstGeom prst="rect">
                            <a:avLst/>
                          </a:prstGeom>
                          <a:solidFill>
                            <a:srgbClr val="ADE3E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1" name="Retângulo"/>
                        <wps:cNvSpPr/>
                        <wps:spPr>
                          <a:xfrm>
                            <a:off x="7454020" y="6533930"/>
                            <a:ext cx="128828" cy="1390450"/>
                          </a:xfrm>
                          <a:prstGeom prst="rect">
                            <a:avLst/>
                          </a:prstGeom>
                          <a:solidFill>
                            <a:srgbClr val="AEE1B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2" name="Retângulo"/>
                        <wps:cNvSpPr/>
                        <wps:spPr>
                          <a:xfrm>
                            <a:off x="7454020" y="7924378"/>
                            <a:ext cx="139134" cy="1865998"/>
                          </a:xfrm>
                          <a:prstGeom prst="rect">
                            <a:avLst/>
                          </a:prstGeom>
                          <a:solidFill>
                            <a:srgbClr val="749BA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3" name="Retângulo"/>
                        <wps:cNvSpPr/>
                        <wps:spPr>
                          <a:xfrm>
                            <a:off x="7454020" y="2958315"/>
                            <a:ext cx="139134" cy="815894"/>
                          </a:xfrm>
                          <a:prstGeom prst="rect">
                            <a:avLst/>
                          </a:prstGeom>
                          <a:solidFill>
                            <a:srgbClr val="749BA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4" name="Retângulo"/>
                        <wps:cNvSpPr/>
                        <wps:spPr>
                          <a:xfrm>
                            <a:off x="7454020" y="0"/>
                            <a:ext cx="128828" cy="3042472"/>
                          </a:xfrm>
                          <a:prstGeom prst="rect">
                            <a:avLst/>
                          </a:prstGeom>
                          <a:solidFill>
                            <a:srgbClr val="AEE1B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5" name="Retângulo"/>
                        <wps:cNvSpPr/>
                        <wps:spPr>
                          <a:xfrm rot="16200000">
                            <a:off x="5845312" y="-529734"/>
                            <a:ext cx="95132" cy="1166516"/>
                          </a:xfrm>
                          <a:prstGeom prst="rect">
                            <a:avLst/>
                          </a:prstGeom>
                          <a:solidFill>
                            <a:srgbClr val="ADE3E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6" name="Retângulo"/>
                        <wps:cNvSpPr/>
                        <wps:spPr>
                          <a:xfrm>
                            <a:off x="7454020" y="9758202"/>
                            <a:ext cx="134343" cy="932658"/>
                          </a:xfrm>
                          <a:prstGeom prst="rect">
                            <a:avLst/>
                          </a:prstGeom>
                          <a:solidFill>
                            <a:srgbClr val="AEE1B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7" name="Retângulo"/>
                        <wps:cNvSpPr/>
                        <wps:spPr>
                          <a:xfrm rot="16200000">
                            <a:off x="7244410" y="10461448"/>
                            <a:ext cx="121099" cy="337725"/>
                          </a:xfrm>
                          <a:prstGeom prst="rect">
                            <a:avLst/>
                          </a:prstGeom>
                          <a:solidFill>
                            <a:srgbClr val="749BA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-1.3pt;margin-top:0.0pt;width:597.9pt;height:841.8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7593154,10690860">
                <w10:wrap type="none" side="bothSides" anchorx="page" anchory="page"/>
                <v:rect id="_x0000_s1027" style="position:absolute;left:0;top:577025;width:133980;height:4279590;flip:x;">
                  <v:fill color="#749BA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28" style="position:absolute;left:0;top:4772459;width:133980;height:1575960;">
                  <v:fill color="#ADE3E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29" style="position:absolute;left:0;top:6348419;width:133980;height:1575960;">
                  <v:fill color="#D6E4D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0" style="position:absolute;left:0;top:0;width:133980;height:577025;">
                  <v:fill color="#AEE2B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1" style="position:absolute;left:561189;top:-514001;width:101089;height:1129090;rotation:17694720fd;">
                  <v:fill color="#AEE1B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2" style="position:absolute;left:1656784;top:-480505;width:101089;height:1062100;rotation:17694720fd;">
                  <v:fill color="#ADE3E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3" style="position:absolute;left:0;top:7924378;width:133980;height:644755;">
                  <v:fill color="#749BA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4" style="position:absolute;left:0;top:8536961;width:133980;height:2153899;">
                  <v:fill color="#ADE3E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5" style="position:absolute;left:3655921;top:10099261;width:121098;height:1062100;rotation:17694720fd;">
                  <v:fill color="#AEE1B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6" style="position:absolute;left:1589250;top:9094690;width:121098;height:3071242;rotation:17694720fd;">
                  <v:fill color="#749BA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7" style="position:absolute;left:3723455;top:-1485076;width:101089;height:3071242;rotation:17694720fd;">
                  <v:fill color="#749BA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8" style="position:absolute;left:6956641;top:-480505;width:101089;height:1062100;rotation:17694720fd;">
                  <v:fill color="#AEE1B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9" style="position:absolute;left:4541427;top:10275855;width:121098;height:708912;rotation:17694720fd;">
                  <v:fill color="#749BA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0" style="position:absolute;left:5985716;top:9540479;width:121098;height:2179665;rotation:17694720fd;">
                  <v:fill color="#ADE3E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1" style="position:absolute;left:7454020;top:3774209;width:128827;height:2759721;">
                  <v:fill color="#ADE3E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2" style="position:absolute;left:7454020;top:6533931;width:128827;height:1390449;">
                  <v:fill color="#AEE1B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3" style="position:absolute;left:7454020;top:7924378;width:139133;height:1865997;">
                  <v:fill color="#749BA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4" style="position:absolute;left:7454020;top:2958315;width:139133;height:815894;">
                  <v:fill color="#749BA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5" style="position:absolute;left:7454020;top:0;width:128827;height:3042471;">
                  <v:fill color="#AEE1B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6" style="position:absolute;left:5845313;top:-529734;width:95131;height:1166515;rotation:17694720fd;">
                  <v:fill color="#ADE3E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7" style="position:absolute;left:7454020;top:9758203;width:134343;height:932657;">
                  <v:fill color="#AEE1B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48" style="position:absolute;left:7244411;top:10461448;width:121098;height:337725;rotation:17694720fd;">
                  <v:fill color="#749BA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</v:group>
            </w:pict>
          </mc:Fallback>
        </mc:AlternateContent>
      </w:r>
      <w:commentRangeStart w:id="0"/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138619</wp:posOffset>
                </wp:positionV>
                <wp:extent cx="7101841" cy="486864"/>
                <wp:effectExtent l="0" t="0" r="0" b="0"/>
                <wp:wrapNone/>
                <wp:docPr id="1073741849" name="officeArt object" descr="TEMA:  UNÇÃO DA MULTIPLICAÇÃO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1841" cy="48686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o comum"/>
                              <w:bidi w:val="0"/>
                            </w:pPr>
                            <w:r>
                              <w:rPr>
                                <w:rStyle w:val="None"/>
                                <w:b w:val="1"/>
                                <w:bCs w:val="1"/>
                                <w:u w:val="single"/>
                                <w:rtl w:val="0"/>
                                <w:lang w:val="en-US"/>
                              </w:rPr>
                              <w:t>TEMA:</w:t>
                            </w:r>
                            <w:r>
                              <w:rPr>
                                <w:rStyle w:val="None"/>
                                <w:b w:val="1"/>
                                <w:bCs w:val="1"/>
                                <w:rtl w:val="0"/>
                                <w:lang w:val="en-US"/>
                              </w:rPr>
                              <w:t xml:space="preserve">  UN</w:t>
                            </w:r>
                            <w:r>
                              <w:rPr>
                                <w:rStyle w:val="None"/>
                                <w:b w:val="1"/>
                                <w:bCs w:val="1"/>
                                <w:rtl w:val="0"/>
                                <w:lang w:val="en-US"/>
                              </w:rPr>
                              <w:t>ÇÃ</w:t>
                            </w:r>
                            <w:r>
                              <w:rPr>
                                <w:rStyle w:val="None"/>
                                <w:b w:val="1"/>
                                <w:bCs w:val="1"/>
                                <w:rtl w:val="0"/>
                                <w:lang w:val="en-US"/>
                              </w:rPr>
                              <w:t>O DA MULTIPLICA</w:t>
                            </w:r>
                            <w:r>
                              <w:rPr>
                                <w:rStyle w:val="None"/>
                                <w:b w:val="1"/>
                                <w:bCs w:val="1"/>
                                <w:rtl w:val="0"/>
                                <w:lang w:val="en-US"/>
                              </w:rPr>
                              <w:t>ÇÃ</w:t>
                            </w:r>
                            <w:r>
                              <w:rPr>
                                <w:rStyle w:val="None"/>
                                <w:b w:val="1"/>
                                <w:bCs w:val="1"/>
                                <w:rtl w:val="0"/>
                                <w:lang w:val="en-US"/>
                              </w:rPr>
                              <w:t>O.</w:t>
                            </w:r>
                          </w:p>
                          <w:p>
                            <w:pPr>
                              <w:pStyle w:val="Texto comum"/>
                              <w:bidi w:val="0"/>
                            </w:pPr>
                            <w:r>
                              <w:rPr>
                                <w:rStyle w:val="None"/>
                                <w:b w:val="1"/>
                                <w:bCs w:val="1"/>
                                <w:u w:val="single"/>
                                <w:rtl w:val="0"/>
                                <w:lang w:val="en-US"/>
                              </w:rPr>
                              <w:t>TEXTO: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b w:val="1"/>
                                <w:bCs w:val="1"/>
                                <w:rtl w:val="0"/>
                                <w:lang w:val="de-DE"/>
                              </w:rPr>
                              <w:t>Gn 1:28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style="visibility:visible;position:absolute;margin-left:18.0pt;margin-top:10.9pt;width:559.2pt;height:38.3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o comum"/>
                        <w:bidi w:val="0"/>
                      </w:pPr>
                      <w:r>
                        <w:rPr>
                          <w:rStyle w:val="None"/>
                          <w:b w:val="1"/>
                          <w:bCs w:val="1"/>
                          <w:u w:val="single"/>
                          <w:rtl w:val="0"/>
                          <w:lang w:val="en-US"/>
                        </w:rPr>
                        <w:t>TEMA:</w:t>
                      </w:r>
                      <w:r>
                        <w:rPr>
                          <w:rStyle w:val="None"/>
                          <w:b w:val="1"/>
                          <w:bCs w:val="1"/>
                          <w:rtl w:val="0"/>
                          <w:lang w:val="en-US"/>
                        </w:rPr>
                        <w:t xml:space="preserve">  UN</w:t>
                      </w:r>
                      <w:r>
                        <w:rPr>
                          <w:rStyle w:val="None"/>
                          <w:b w:val="1"/>
                          <w:bCs w:val="1"/>
                          <w:rtl w:val="0"/>
                          <w:lang w:val="en-US"/>
                        </w:rPr>
                        <w:t>ÇÃ</w:t>
                      </w:r>
                      <w:r>
                        <w:rPr>
                          <w:rStyle w:val="None"/>
                          <w:b w:val="1"/>
                          <w:bCs w:val="1"/>
                          <w:rtl w:val="0"/>
                          <w:lang w:val="en-US"/>
                        </w:rPr>
                        <w:t>O DA MULTIPLICA</w:t>
                      </w:r>
                      <w:r>
                        <w:rPr>
                          <w:rStyle w:val="None"/>
                          <w:b w:val="1"/>
                          <w:bCs w:val="1"/>
                          <w:rtl w:val="0"/>
                          <w:lang w:val="en-US"/>
                        </w:rPr>
                        <w:t>ÇÃ</w:t>
                      </w:r>
                      <w:r>
                        <w:rPr>
                          <w:rStyle w:val="None"/>
                          <w:b w:val="1"/>
                          <w:bCs w:val="1"/>
                          <w:rtl w:val="0"/>
                          <w:lang w:val="en-US"/>
                        </w:rPr>
                        <w:t>O.</w:t>
                      </w:r>
                    </w:p>
                    <w:p>
                      <w:pPr>
                        <w:pStyle w:val="Texto comum"/>
                        <w:bidi w:val="0"/>
                      </w:pPr>
                      <w:r>
                        <w:rPr>
                          <w:rStyle w:val="None"/>
                          <w:b w:val="1"/>
                          <w:bCs w:val="1"/>
                          <w:u w:val="single"/>
                          <w:rtl w:val="0"/>
                          <w:lang w:val="en-US"/>
                        </w:rPr>
                        <w:t>TEXTO:</w:t>
                      </w:r>
                      <w:r>
                        <w:rPr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Style w:val="None"/>
                          <w:b w:val="1"/>
                          <w:bCs w:val="1"/>
                          <w:rtl w:val="0"/>
                          <w:lang w:val="de-DE"/>
                        </w:rPr>
                        <w:t>Gn 1:28</w:t>
                      </w:r>
                      <w:r>
                        <w:rPr>
                          <w:rtl w:val="0"/>
                          <w:lang w:val="en-US"/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commentRangeEnd w:id="0"/>
      <w:r>
        <w:commentReference w:id="0"/>
      </w:r>
      <w:r>
        <w:rPr>
          <w:rtl w:val="0"/>
        </w:rPr>
        <w:t xml:space="preserve">1) </w:t>
      </w:r>
      <w:r>
        <w:rPr>
          <w:rStyle w:val="None"/>
          <w:rtl w:val="0"/>
          <w:lang w:val="en-US"/>
        </w:rPr>
        <w:t>O PROP</w:t>
      </w:r>
      <w:r>
        <w:rPr>
          <w:rStyle w:val="None"/>
          <w:rtl w:val="0"/>
          <w:lang w:val="en-US"/>
        </w:rPr>
        <w:t>Ó</w:t>
      </w:r>
      <w:r>
        <w:rPr>
          <w:rStyle w:val="None"/>
          <w:rtl w:val="0"/>
          <w:lang w:val="en-US"/>
        </w:rPr>
        <w:t>SITO DE DEUS</w:t>
      </w:r>
    </w:p>
    <w:p>
      <w:pPr>
        <w:pStyle w:val="Texto comum 02"/>
      </w:pPr>
      <w:r>
        <w:rPr>
          <w:rStyle w:val="None"/>
          <w:b w:val="1"/>
          <w:bCs w:val="1"/>
          <w:sz w:val="20"/>
          <w:szCs w:val="20"/>
          <w:rtl w:val="0"/>
          <w:lang w:val="en-US"/>
        </w:rPr>
        <w:t>1.1.</w:t>
      </w:r>
      <w:r>
        <w:rPr>
          <w:rStyle w:val="None"/>
          <w:b w:val="1"/>
          <w:bCs w:val="1"/>
          <w:rtl w:val="0"/>
          <w:lang w:val="en-US"/>
        </w:rPr>
        <w:t xml:space="preserve"> </w:t>
      </w:r>
      <w:r>
        <w:rPr>
          <w:rtl w:val="0"/>
          <w:lang w:val="en-US"/>
        </w:rPr>
        <w:t>Existe algo que est</w:t>
      </w:r>
      <w:r>
        <w:rPr>
          <w:rtl w:val="0"/>
          <w:lang w:val="en-US"/>
        </w:rPr>
        <w:t xml:space="preserve">á </w:t>
      </w:r>
      <w:r>
        <w:rPr>
          <w:rtl w:val="0"/>
          <w:lang w:val="en-US"/>
        </w:rPr>
        <w:t>no cora</w:t>
      </w:r>
      <w:r>
        <w:rPr>
          <w:rtl w:val="0"/>
          <w:lang w:val="en-US"/>
        </w:rPr>
        <w:t>çã</w:t>
      </w:r>
      <w:r>
        <w:rPr>
          <w:rtl w:val="0"/>
          <w:lang w:val="en-US"/>
        </w:rPr>
        <w:t>o de Deus, Ele tem um prop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 xml:space="preserve">sito eterno. </w:t>
      </w:r>
      <w:r>
        <w:rPr>
          <w:rtl w:val="0"/>
          <w:lang w:val="en-US"/>
        </w:rPr>
        <w:t xml:space="preserve">“ </w:t>
      </w:r>
      <w:r>
        <w:rPr>
          <w:rStyle w:val="None"/>
          <w:i w:val="1"/>
          <w:iCs w:val="1"/>
          <w:rtl w:val="0"/>
          <w:lang w:val="en-US"/>
        </w:rPr>
        <w:t>Deus deseja ter uma fam</w:t>
      </w:r>
      <w:r>
        <w:rPr>
          <w:rStyle w:val="None"/>
          <w:i w:val="1"/>
          <w:iCs w:val="1"/>
          <w:rtl w:val="0"/>
          <w:lang w:val="en-US"/>
        </w:rPr>
        <w:t>í</w:t>
      </w:r>
      <w:r>
        <w:rPr>
          <w:rStyle w:val="None"/>
          <w:i w:val="1"/>
          <w:iCs w:val="1"/>
          <w:rtl w:val="0"/>
          <w:lang w:val="en-US"/>
        </w:rPr>
        <w:t>lia de muitos filhos a imagem e semelhan</w:t>
      </w:r>
      <w:r>
        <w:rPr>
          <w:rStyle w:val="None"/>
          <w:i w:val="1"/>
          <w:iCs w:val="1"/>
          <w:rtl w:val="0"/>
          <w:lang w:val="en-US"/>
        </w:rPr>
        <w:t>ç</w:t>
      </w:r>
      <w:r>
        <w:rPr>
          <w:rStyle w:val="None"/>
          <w:i w:val="1"/>
          <w:iCs w:val="1"/>
          <w:rtl w:val="0"/>
          <w:lang w:val="en-US"/>
        </w:rPr>
        <w:t>a de Cristo para a gl</w:t>
      </w:r>
      <w:r>
        <w:rPr>
          <w:rStyle w:val="None"/>
          <w:i w:val="1"/>
          <w:iCs w:val="1"/>
          <w:rtl w:val="0"/>
          <w:lang w:val="en-US"/>
        </w:rPr>
        <w:t>ó</w:t>
      </w:r>
      <w:r>
        <w:rPr>
          <w:rStyle w:val="None"/>
          <w:i w:val="1"/>
          <w:iCs w:val="1"/>
          <w:rtl w:val="0"/>
          <w:lang w:val="en-US"/>
        </w:rPr>
        <w:t>ria de Deus pai</w:t>
      </w:r>
      <w:r>
        <w:rPr>
          <w:rtl w:val="0"/>
          <w:lang w:val="en-US"/>
        </w:rPr>
        <w:t>”</w:t>
      </w:r>
      <w:r>
        <w:rPr>
          <w:rtl w:val="0"/>
          <w:lang w:val="en-US"/>
        </w:rPr>
        <w:t>.</w:t>
      </w:r>
    </w:p>
    <w:p>
      <w:pPr>
        <w:pStyle w:val="Texto comum 02"/>
      </w:pPr>
      <w:r>
        <w:rPr>
          <w:rStyle w:val="None"/>
          <w:b w:val="1"/>
          <w:bCs w:val="1"/>
          <w:sz w:val="20"/>
          <w:szCs w:val="20"/>
          <w:rtl w:val="0"/>
          <w:lang w:val="en-US"/>
        </w:rPr>
        <w:t>1.2.</w:t>
      </w:r>
      <w:r>
        <w:rPr>
          <w:rtl w:val="0"/>
          <w:lang w:val="en-US"/>
        </w:rPr>
        <w:t xml:space="preserve"> </w:t>
      </w:r>
      <w:r>
        <w:rPr>
          <w:rtl w:val="0"/>
          <w:lang w:val="de-DE"/>
        </w:rPr>
        <w:t>Voc</w:t>
      </w:r>
      <w:r>
        <w:rPr>
          <w:rtl w:val="0"/>
          <w:lang w:val="pt-PT"/>
        </w:rPr>
        <w:t xml:space="preserve">ê é </w:t>
      </w:r>
      <w:r>
        <w:rPr>
          <w:rtl w:val="0"/>
          <w:lang w:val="pt-PT"/>
        </w:rPr>
        <w:t>um representante Deus, Deus te deu autoridade p</w:t>
      </w:r>
      <w:r>
        <w:rPr>
          <w:rtl w:val="0"/>
          <w:lang w:val="en-US"/>
        </w:rPr>
        <w:t>ara</w:t>
      </w:r>
      <w:r>
        <w:rPr>
          <w:rtl w:val="0"/>
          <w:lang w:val="pt-PT"/>
        </w:rPr>
        <w:t xml:space="preserve"> representa-lo na terra.</w:t>
      </w:r>
      <w:r>
        <w:rPr>
          <w:rtl w:val="0"/>
          <w:lang w:val="en-US"/>
        </w:rPr>
        <w:t xml:space="preserve"> </w:t>
      </w:r>
      <w:commentRangeStart w:id="1"/>
      <w:r>
        <w:rPr>
          <w:rStyle w:val="None"/>
          <w:b w:val="1"/>
          <w:bCs w:val="1"/>
          <w:u w:val="single"/>
          <w:rtl w:val="0"/>
        </w:rPr>
        <w:t>Mt 28:19</w:t>
      </w:r>
      <w:r>
        <w:rPr>
          <w:rStyle w:val="None"/>
          <w:b w:val="1"/>
          <w:bCs w:val="1"/>
          <w:rtl w:val="0"/>
        </w:rPr>
        <w:t xml:space="preserve"> </w:t>
      </w:r>
      <w:commentRangeEnd w:id="1"/>
      <w:r>
        <w:commentReference w:id="1"/>
      </w:r>
      <w:r>
        <w:rPr>
          <w:rStyle w:val="None"/>
          <w:b w:val="1"/>
          <w:bCs w:val="1"/>
          <w:rtl w:val="0"/>
          <w:lang w:val="en-US"/>
        </w:rPr>
        <w:t xml:space="preserve">, </w:t>
      </w:r>
      <w:commentRangeStart w:id="2"/>
      <w:r>
        <w:rPr>
          <w:rStyle w:val="None"/>
          <w:b w:val="1"/>
          <w:bCs w:val="1"/>
          <w:u w:val="single"/>
          <w:rtl w:val="0"/>
          <w:lang w:val="pt-PT"/>
        </w:rPr>
        <w:t>Mateus 10:8</w:t>
      </w:r>
      <w:commentRangeEnd w:id="2"/>
      <w:r>
        <w:commentReference w:id="2"/>
      </w:r>
      <w:r>
        <w:rPr>
          <w:rStyle w:val="None"/>
          <w:b w:val="1"/>
          <w:bCs w:val="1"/>
          <w:u w:val="single"/>
          <w:rtl w:val="0"/>
          <w:lang w:val="en-US"/>
        </w:rPr>
        <w:t>.</w:t>
      </w:r>
    </w:p>
    <w:p>
      <w:pPr>
        <w:pStyle w:val="SUBTITULOS"/>
        <w:bidi w:val="0"/>
        <w:rPr>
          <w:rStyle w:val="None"/>
          <w:i w:val="1"/>
          <w:iCs w:val="1"/>
          <w:u w:color="000000"/>
        </w:rPr>
      </w:pPr>
      <w:r>
        <w:rPr>
          <w:rtl w:val="0"/>
        </w:rPr>
        <w:t>2) TEMOS UMA D</w:t>
      </w:r>
      <w:r>
        <w:rPr>
          <w:rtl w:val="0"/>
        </w:rPr>
        <w:t>Í</w:t>
      </w:r>
      <w:r>
        <w:rPr>
          <w:rtl w:val="0"/>
        </w:rPr>
        <w:t xml:space="preserve">VIDA COM O MUNDO. </w:t>
      </w:r>
      <w:commentRangeStart w:id="3"/>
      <w:r>
        <w:rPr>
          <w:rStyle w:val="None"/>
          <w:u w:color="000000"/>
          <w:rtl w:val="0"/>
          <w:lang w:val="pt-PT"/>
        </w:rPr>
        <w:t>Romanos 1:14-16</w:t>
      </w:r>
      <w:commentRangeEnd w:id="3"/>
      <w:r>
        <w:commentReference w:id="3"/>
      </w:r>
    </w:p>
    <w:p>
      <w:pPr>
        <w:pStyle w:val="Texto comum 02"/>
      </w:pPr>
      <w:r>
        <w:rPr>
          <w:rStyle w:val="None"/>
          <w:b w:val="1"/>
          <w:bCs w:val="1"/>
          <w:sz w:val="20"/>
          <w:szCs w:val="20"/>
          <w:u w:color="000000"/>
          <w:rtl w:val="0"/>
          <w:lang w:val="en-US"/>
        </w:rPr>
        <w:t>2.1.</w:t>
      </w:r>
      <w:r>
        <w:rPr>
          <w:rStyle w:val="None"/>
          <w:i w:val="1"/>
          <w:iCs w:val="1"/>
          <w:u w:color="000000"/>
          <w:rtl w:val="0"/>
          <w:lang w:val="en-US"/>
        </w:rPr>
        <w:t xml:space="preserve"> </w:t>
      </w:r>
      <w:r>
        <w:rPr>
          <w:rtl w:val="0"/>
          <w:lang w:val="en-US"/>
        </w:rPr>
        <w:t>De certa forma temos uma d</w:t>
      </w:r>
      <w:r>
        <w:rPr>
          <w:rtl w:val="0"/>
          <w:lang w:val="en-US"/>
        </w:rPr>
        <w:t>í</w:t>
      </w:r>
      <w:r>
        <w:rPr>
          <w:rtl w:val="0"/>
          <w:lang w:val="en-US"/>
        </w:rPr>
        <w:t>vida com o mundo</w:t>
      </w:r>
      <w:r>
        <w:rPr>
          <w:rtl w:val="0"/>
        </w:rPr>
        <w:t>.</w:t>
      </w:r>
      <w:r>
        <w:rPr>
          <w:rtl w:val="0"/>
          <w:lang w:val="en-US"/>
        </w:rPr>
        <w:t xml:space="preserve"> </w:t>
      </w:r>
      <w:r>
        <w:rPr>
          <w:rtl w:val="0"/>
          <w:lang w:val="pt-PT"/>
        </w:rPr>
        <w:t xml:space="preserve">Paulo declara </w:t>
      </w:r>
      <w:r>
        <w:rPr>
          <w:rStyle w:val="None"/>
          <w:b w:val="1"/>
          <w:bCs w:val="1"/>
          <w:rtl w:val="1"/>
          <w:lang w:val="ar-SA" w:bidi="ar-SA"/>
        </w:rPr>
        <w:t>“</w:t>
      </w:r>
      <w:r>
        <w:rPr>
          <w:rStyle w:val="None"/>
          <w:b w:val="1"/>
          <w:bCs w:val="1"/>
          <w:rtl w:val="0"/>
        </w:rPr>
        <w:t>EU SOU DEVEDOR</w:t>
      </w:r>
      <w:r>
        <w:rPr>
          <w:rtl w:val="0"/>
        </w:rPr>
        <w:t>”</w:t>
      </w:r>
      <w:r>
        <w:rPr>
          <w:rtl w:val="0"/>
          <w:lang w:val="en-US"/>
        </w:rPr>
        <w:t xml:space="preserve">. </w:t>
      </w:r>
      <w:r>
        <w:rPr>
          <w:rtl w:val="0"/>
          <w:lang w:val="pt-PT"/>
        </w:rPr>
        <w:t>Ainda disse aos cor</w:t>
      </w:r>
      <w:r>
        <w:rPr>
          <w:rtl w:val="0"/>
        </w:rPr>
        <w:t>í</w:t>
      </w:r>
      <w:r>
        <w:rPr>
          <w:rtl w:val="0"/>
          <w:lang w:val="pt-PT"/>
        </w:rPr>
        <w:t>ntios ai de mim se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pregar o evangelho!</w:t>
      </w:r>
    </w:p>
    <w:p>
      <w:pPr>
        <w:pStyle w:val="Texto comum 02"/>
      </w:pPr>
      <w:r>
        <w:rPr>
          <w:rStyle w:val="None"/>
          <w:b w:val="1"/>
          <w:bCs w:val="1"/>
          <w:sz w:val="20"/>
          <w:szCs w:val="20"/>
          <w:rtl w:val="0"/>
          <w:lang w:val="en-US"/>
        </w:rPr>
        <w:t>2.2.</w:t>
      </w:r>
      <w:r>
        <w:rPr>
          <w:rtl w:val="0"/>
          <w:lang w:val="en-US"/>
        </w:rPr>
        <w:t xml:space="preserve"> V</w:t>
      </w:r>
      <w:r>
        <w:rPr>
          <w:rtl w:val="0"/>
        </w:rPr>
        <w:t>oc</w:t>
      </w:r>
      <w:r>
        <w:rPr>
          <w:rtl w:val="0"/>
        </w:rPr>
        <w:t xml:space="preserve">ê </w:t>
      </w:r>
      <w:r>
        <w:rPr>
          <w:rtl w:val="0"/>
          <w:lang w:val="pt-PT"/>
        </w:rPr>
        <w:t xml:space="preserve">agora sabe que o evangelho </w:t>
      </w:r>
      <w:r>
        <w:rPr>
          <w:rtl w:val="0"/>
          <w:lang w:val="fr-FR"/>
        </w:rPr>
        <w:t xml:space="preserve">é </w:t>
      </w:r>
      <w:r>
        <w:rPr>
          <w:rtl w:val="0"/>
          <w:lang w:val="pt-PT"/>
        </w:rPr>
        <w:t>o poder de Deus para a salva</w:t>
      </w:r>
      <w:r>
        <w:rPr>
          <w:rtl w:val="0"/>
          <w:lang w:val="pt-PT"/>
        </w:rPr>
        <w:t>çã</w:t>
      </w:r>
      <w:r>
        <w:rPr>
          <w:rtl w:val="0"/>
          <w:lang w:val="es-ES_tradnl"/>
        </w:rPr>
        <w:t>o de todo pecador</w:t>
      </w:r>
      <w:r>
        <w:rPr>
          <w:rtl w:val="0"/>
          <w:lang w:val="en-US"/>
        </w:rPr>
        <w:t>.</w:t>
      </w:r>
    </w:p>
    <w:p>
      <w:pPr>
        <w:pStyle w:val="SUBTITULOS"/>
        <w:bidi w:val="0"/>
        <w:rPr>
          <w:rStyle w:val="None"/>
        </w:rPr>
      </w:pPr>
      <w:r>
        <w:rPr>
          <w:rtl w:val="0"/>
        </w:rPr>
        <w:t xml:space="preserve">3) </w:t>
      </w:r>
      <w:r>
        <w:rPr>
          <w:rStyle w:val="None"/>
          <w:rtl w:val="0"/>
          <w:lang w:val="en-US"/>
        </w:rPr>
        <w:t xml:space="preserve">É </w:t>
      </w:r>
      <w:r>
        <w:rPr>
          <w:rStyle w:val="None"/>
          <w:rtl w:val="0"/>
          <w:lang w:val="en-US"/>
        </w:rPr>
        <w:t>TEMPO DE VOC</w:t>
      </w:r>
      <w:r>
        <w:rPr>
          <w:rStyle w:val="None"/>
          <w:rtl w:val="0"/>
          <w:lang w:val="en-US"/>
        </w:rPr>
        <w:t xml:space="preserve">Ê </w:t>
      </w:r>
      <w:r>
        <w:rPr>
          <w:rStyle w:val="None"/>
          <w:rtl w:val="0"/>
          <w:lang w:val="en-US"/>
        </w:rPr>
        <w:t>SE MULTIPLICAR</w:t>
      </w:r>
    </w:p>
    <w:p>
      <w:pPr>
        <w:pStyle w:val="Texto comum 02"/>
      </w:pPr>
      <w:r>
        <w:rPr>
          <w:rStyle w:val="None"/>
          <w:b w:val="1"/>
          <w:bCs w:val="1"/>
          <w:rtl w:val="0"/>
          <w:lang w:val="en-US"/>
        </w:rPr>
        <w:t xml:space="preserve">3.1. </w:t>
      </w:r>
      <w:r>
        <w:rPr>
          <w:rtl w:val="0"/>
          <w:lang w:val="pt-PT"/>
        </w:rPr>
        <w:t>Tudo na natureza que tem vida se reproduz e se multiplica.</w:t>
      </w:r>
      <w:r>
        <w:rPr>
          <w:rtl w:val="0"/>
          <w:lang w:val="en-US"/>
        </w:rPr>
        <w:t xml:space="preserve"> </w:t>
      </w:r>
      <w:r>
        <w:rPr>
          <w:rtl w:val="0"/>
          <w:lang w:val="pt-PT"/>
        </w:rPr>
        <w:t>Cada semente gera segundo a sua esp</w:t>
      </w:r>
      <w:r>
        <w:rPr>
          <w:rtl w:val="0"/>
          <w:lang w:val="fr-FR"/>
        </w:rPr>
        <w:t>é</w:t>
      </w:r>
      <w:r>
        <w:rPr>
          <w:rtl w:val="0"/>
          <w:lang w:val="pt-PT"/>
        </w:rPr>
        <w:t>cie: Filhos de Deus geram filhos de Deus.</w:t>
      </w:r>
    </w:p>
    <w:p>
      <w:pPr>
        <w:pStyle w:val="Texto comum 02"/>
      </w:pPr>
      <w:r>
        <w:rPr>
          <w:rStyle w:val="None"/>
          <w:b w:val="1"/>
          <w:bCs w:val="1"/>
          <w:rtl w:val="0"/>
          <w:lang w:val="en-US"/>
        </w:rPr>
        <w:t>3.3.</w:t>
      </w:r>
      <w:r>
        <w:rPr>
          <w:rtl w:val="0"/>
          <w:lang w:val="en-US"/>
        </w:rPr>
        <w:t xml:space="preserve"> </w:t>
      </w:r>
      <w:r>
        <w:rPr>
          <w:rStyle w:val="None"/>
          <w:b w:val="1"/>
          <w:bCs w:val="1"/>
          <w:rtl w:val="0"/>
          <w:lang w:val="en-US"/>
        </w:rPr>
        <w:t>Existe uma satisfa</w:t>
      </w:r>
      <w:r>
        <w:rPr>
          <w:rStyle w:val="None"/>
          <w:b w:val="1"/>
          <w:bCs w:val="1"/>
          <w:rtl w:val="0"/>
          <w:lang w:val="en-US"/>
        </w:rPr>
        <w:t>çã</w:t>
      </w:r>
      <w:r>
        <w:rPr>
          <w:rStyle w:val="None"/>
          <w:b w:val="1"/>
          <w:bCs w:val="1"/>
          <w:rtl w:val="0"/>
          <w:lang w:val="en-US"/>
        </w:rPr>
        <w:t>o que somente recebemos quando evangelizamos. Seremos recompensados no mil</w:t>
      </w:r>
      <w:r>
        <w:rPr>
          <w:rStyle w:val="None"/>
          <w:b w:val="1"/>
          <w:bCs w:val="1"/>
          <w:rtl w:val="0"/>
          <w:lang w:val="en-US"/>
        </w:rPr>
        <w:t>ê</w:t>
      </w:r>
      <w:r>
        <w:rPr>
          <w:rStyle w:val="None"/>
          <w:b w:val="1"/>
          <w:bCs w:val="1"/>
          <w:rtl w:val="0"/>
          <w:lang w:val="en-US"/>
        </w:rPr>
        <w:t>nio se pregamos o evangelho.</w:t>
      </w:r>
    </w:p>
    <w:p>
      <w:pPr>
        <w:pStyle w:val="Texto comum 02"/>
      </w:pPr>
      <w:r>
        <w:rPr>
          <w:rStyle w:val="None"/>
          <w:b w:val="1"/>
          <w:bCs w:val="1"/>
          <w:u w:color="000000"/>
          <w:rtl w:val="0"/>
          <w:lang w:val="en-US"/>
        </w:rPr>
        <w:t>3.4.</w:t>
      </w:r>
      <w:r>
        <w:rPr>
          <w:rStyle w:val="None"/>
          <w:u w:color="000000"/>
          <w:rtl w:val="0"/>
          <w:lang w:val="en-US"/>
        </w:rPr>
        <w:t xml:space="preserve"> </w:t>
      </w:r>
      <w:r>
        <w:rPr>
          <w:rStyle w:val="None"/>
          <w:u w:val="single"/>
          <w:rtl w:val="0"/>
        </w:rPr>
        <w:t>O</w:t>
      </w:r>
      <w:r>
        <w:rPr>
          <w:rStyle w:val="None"/>
          <w:u w:val="single"/>
          <w:rtl w:val="0"/>
          <w:lang w:val="en-US"/>
        </w:rPr>
        <w:t xml:space="preserve"> mundo est</w:t>
      </w:r>
      <w:r>
        <w:rPr>
          <w:rStyle w:val="None"/>
          <w:u w:val="single"/>
          <w:rtl w:val="0"/>
          <w:lang w:val="en-US"/>
        </w:rPr>
        <w:t xml:space="preserve">á </w:t>
      </w:r>
      <w:r>
        <w:rPr>
          <w:rStyle w:val="None"/>
          <w:u w:val="single"/>
          <w:rtl w:val="0"/>
          <w:lang w:val="en-US"/>
        </w:rPr>
        <w:t>cego</w:t>
      </w:r>
      <w:r>
        <w:rPr>
          <w:rStyle w:val="None"/>
          <w:u w:val="single"/>
          <w:rtl w:val="0"/>
          <w:lang w:val="it-IT"/>
        </w:rPr>
        <w:t xml:space="preserve"> e n</w:t>
      </w:r>
      <w:r>
        <w:rPr>
          <w:rStyle w:val="None"/>
          <w:u w:val="single"/>
          <w:rtl w:val="0"/>
          <w:lang w:val="pt-PT"/>
        </w:rPr>
        <w:t>ã</w:t>
      </w:r>
      <w:r>
        <w:rPr>
          <w:rStyle w:val="None"/>
          <w:u w:val="single"/>
          <w:rtl w:val="0"/>
          <w:lang w:val="pt-PT"/>
        </w:rPr>
        <w:t>o conhece a verdade.</w:t>
      </w:r>
      <w:r>
        <w:rPr>
          <w:rStyle w:val="None"/>
          <w:u w:val="single"/>
          <w:rtl w:val="0"/>
          <w:lang w:val="en-US"/>
        </w:rPr>
        <w:t xml:space="preserve"> </w:t>
      </w:r>
      <w:commentRangeStart w:id="4"/>
      <w:r>
        <w:rPr>
          <w:rStyle w:val="None"/>
          <w:b w:val="1"/>
          <w:bCs w:val="1"/>
          <w:u w:val="single"/>
          <w:rtl w:val="0"/>
          <w:lang w:val="en-US"/>
        </w:rPr>
        <w:t>Jo. 8:32</w:t>
      </w:r>
      <w:commentRangeEnd w:id="4"/>
      <w:r>
        <w:commentReference w:id="4"/>
      </w:r>
      <w:r>
        <w:rPr>
          <w:rStyle w:val="None"/>
          <w:b w:val="1"/>
          <w:bCs w:val="1"/>
          <w:u w:val="single"/>
          <w:rtl w:val="0"/>
          <w:lang w:val="en-US"/>
        </w:rPr>
        <w:t xml:space="preserve">, </w:t>
      </w:r>
      <w:commentRangeStart w:id="5"/>
      <w:r>
        <w:rPr>
          <w:rStyle w:val="None"/>
          <w:b w:val="1"/>
          <w:bCs w:val="1"/>
          <w:rtl w:val="0"/>
        </w:rPr>
        <w:t>2 C</w:t>
      </w:r>
      <w:r>
        <w:rPr>
          <w:rStyle w:val="None"/>
          <w:b w:val="1"/>
          <w:bCs w:val="1"/>
          <w:rtl w:val="0"/>
          <w:lang w:val="en-US"/>
        </w:rPr>
        <w:t>o</w:t>
      </w:r>
      <w:r>
        <w:rPr>
          <w:rStyle w:val="None"/>
          <w:b w:val="1"/>
          <w:bCs w:val="1"/>
          <w:rtl w:val="0"/>
          <w:lang w:val="de-DE"/>
        </w:rPr>
        <w:t xml:space="preserve"> 4: 3</w:t>
      </w:r>
      <w:r>
        <w:rPr>
          <w:rStyle w:val="None"/>
          <w:b w:val="1"/>
          <w:bCs w:val="1"/>
          <w:rtl w:val="0"/>
          <w:lang w:val="en-US"/>
        </w:rPr>
        <w:t>-</w:t>
      </w:r>
      <w:r>
        <w:rPr>
          <w:rStyle w:val="None"/>
          <w:b w:val="1"/>
          <w:bCs w:val="1"/>
          <w:rtl w:val="0"/>
        </w:rPr>
        <w:t>4</w:t>
      </w:r>
      <w:commentRangeEnd w:id="5"/>
      <w:r>
        <w:commentReference w:id="5"/>
      </w:r>
      <w:r>
        <w:rPr>
          <w:rStyle w:val="None"/>
          <w:b w:val="1"/>
          <w:bCs w:val="1"/>
          <w:rtl w:val="0"/>
          <w:lang w:val="en-US"/>
        </w:rPr>
        <w:t>.</w:t>
      </w:r>
      <w:r>
        <w:rPr>
          <w:rtl w:val="0"/>
        </w:rPr>
        <w:t xml:space="preserve"> </w:t>
      </w:r>
      <w:r>
        <w:rPr>
          <w:rStyle w:val="None"/>
          <w:u w:color="000000"/>
          <w:rtl w:val="0"/>
        </w:rPr>
        <w:t xml:space="preserve">  </w:t>
      </w:r>
    </w:p>
    <w:p>
      <w:pPr>
        <w:pStyle w:val="SUBTITULOS"/>
        <w:bidi w:val="0"/>
      </w:pPr>
      <w:r>
        <w:rPr>
          <w:rtl w:val="0"/>
        </w:rPr>
        <w:t>4) O EVANGELHO GERA F</w:t>
      </w:r>
      <w:r>
        <w:rPr>
          <w:rtl w:val="0"/>
        </w:rPr>
        <w:t xml:space="preserve">É </w:t>
      </w:r>
      <w:r>
        <w:rPr>
          <w:rtl w:val="0"/>
        </w:rPr>
        <w:t xml:space="preserve">NAQUELE QUE OUVE. </w:t>
      </w:r>
      <w:commentRangeStart w:id="6"/>
      <w:r>
        <w:rPr>
          <w:rStyle w:val="None"/>
          <w:rtl w:val="0"/>
          <w:lang w:val="en-US"/>
        </w:rPr>
        <w:t>Rm 10:14</w:t>
      </w:r>
      <w:r>
        <w:br w:type="textWrapping"/>
      </w:r>
      <w:commentRangeEnd w:id="6"/>
      <w:r>
        <w:commentReference w:id="6"/>
      </w:r>
    </w:p>
    <w:p>
      <w:pPr>
        <w:pStyle w:val="Texto comum 02"/>
        <w:rPr>
          <w:rStyle w:val="None"/>
          <w:b w:val="0"/>
          <w:bCs w:val="0"/>
        </w:rPr>
      </w:pPr>
      <w:r>
        <w:rPr>
          <w:b w:val="1"/>
          <w:bCs w:val="1"/>
          <w:rtl w:val="0"/>
          <w:lang w:val="en-US"/>
        </w:rPr>
        <w:t xml:space="preserve">4.1. </w:t>
      </w:r>
      <w:r>
        <w:rPr>
          <w:rStyle w:val="None"/>
          <w:b w:val="0"/>
          <w:bCs w:val="0"/>
          <w:rtl w:val="0"/>
          <w:lang w:val="en-US"/>
        </w:rPr>
        <w:t>Por mais loucura que pare</w:t>
      </w:r>
      <w:r>
        <w:rPr>
          <w:rStyle w:val="None"/>
          <w:b w:val="0"/>
          <w:bCs w:val="0"/>
          <w:rtl w:val="0"/>
          <w:lang w:val="en-US"/>
        </w:rPr>
        <w:t>ç</w:t>
      </w:r>
      <w:r>
        <w:rPr>
          <w:rStyle w:val="None"/>
          <w:b w:val="0"/>
          <w:bCs w:val="0"/>
          <w:rtl w:val="0"/>
          <w:lang w:val="en-US"/>
        </w:rPr>
        <w:t>a ser a cruz de Cristo para um incr</w:t>
      </w:r>
      <w:r>
        <w:rPr>
          <w:rStyle w:val="None"/>
          <w:b w:val="0"/>
          <w:bCs w:val="0"/>
          <w:rtl w:val="0"/>
          <w:lang w:val="en-US"/>
        </w:rPr>
        <w:t>é</w:t>
      </w:r>
      <w:r>
        <w:rPr>
          <w:rStyle w:val="None"/>
          <w:b w:val="0"/>
          <w:bCs w:val="0"/>
          <w:rtl w:val="0"/>
          <w:lang w:val="en-US"/>
        </w:rPr>
        <w:t>dulo, f</w:t>
      </w:r>
      <w:r>
        <w:rPr>
          <w:rStyle w:val="None"/>
          <w:b w:val="0"/>
          <w:bCs w:val="0"/>
          <w:rtl w:val="0"/>
          <w:lang w:val="en-US"/>
        </w:rPr>
        <w:t xml:space="preserve">é </w:t>
      </w:r>
      <w:r>
        <w:rPr>
          <w:rStyle w:val="None"/>
          <w:b w:val="0"/>
          <w:bCs w:val="0"/>
          <w:rtl w:val="0"/>
          <w:lang w:val="en-US"/>
        </w:rPr>
        <w:t>ser</w:t>
      </w:r>
      <w:r>
        <w:rPr>
          <w:rStyle w:val="None"/>
          <w:b w:val="0"/>
          <w:bCs w:val="0"/>
          <w:rtl w:val="0"/>
          <w:lang w:val="en-US"/>
        </w:rPr>
        <w:t xml:space="preserve">á </w:t>
      </w:r>
      <w:r>
        <w:rPr>
          <w:rStyle w:val="None"/>
          <w:b w:val="0"/>
          <w:bCs w:val="0"/>
          <w:rtl w:val="0"/>
          <w:lang w:val="en-US"/>
        </w:rPr>
        <w:t>gerada em seu cora</w:t>
      </w:r>
      <w:r>
        <w:rPr>
          <w:rStyle w:val="None"/>
          <w:b w:val="0"/>
          <w:bCs w:val="0"/>
          <w:rtl w:val="0"/>
          <w:lang w:val="en-US"/>
        </w:rPr>
        <w:t>çã</w:t>
      </w:r>
      <w:r>
        <w:rPr>
          <w:rStyle w:val="None"/>
          <w:b w:val="0"/>
          <w:bCs w:val="0"/>
          <w:rtl w:val="0"/>
          <w:lang w:val="en-US"/>
        </w:rPr>
        <w:t xml:space="preserve">o ao anunciarmos. </w:t>
      </w:r>
    </w:p>
    <w:p>
      <w:pPr>
        <w:pStyle w:val="Texto comum 02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 xml:space="preserve">4.2. </w:t>
      </w:r>
      <w:r>
        <w:rPr>
          <w:rStyle w:val="None"/>
          <w:b w:val="0"/>
          <w:bCs w:val="0"/>
          <w:rtl w:val="0"/>
          <w:lang w:val="en-US"/>
        </w:rPr>
        <w:t xml:space="preserve">Aquilo que recebemos do Senhor </w:t>
      </w:r>
      <w:r>
        <w:rPr>
          <w:rStyle w:val="None"/>
          <w:b w:val="0"/>
          <w:bCs w:val="0"/>
          <w:rtl w:val="0"/>
          <w:lang w:val="en-US"/>
        </w:rPr>
        <w:t xml:space="preserve">é </w:t>
      </w:r>
      <w:r>
        <w:rPr>
          <w:rStyle w:val="None"/>
          <w:b w:val="0"/>
          <w:bCs w:val="0"/>
          <w:rtl w:val="0"/>
          <w:lang w:val="en-US"/>
        </w:rPr>
        <w:t>em forma de semente, por isso n</w:t>
      </w:r>
      <w:r>
        <w:rPr>
          <w:rStyle w:val="None"/>
          <w:b w:val="0"/>
          <w:bCs w:val="0"/>
          <w:rtl w:val="0"/>
          <w:lang w:val="en-US"/>
        </w:rPr>
        <w:t>ã</w:t>
      </w:r>
      <w:r>
        <w:rPr>
          <w:rStyle w:val="None"/>
          <w:b w:val="0"/>
          <w:bCs w:val="0"/>
          <w:rtl w:val="0"/>
          <w:lang w:val="en-US"/>
        </w:rPr>
        <w:t xml:space="preserve">o se preocupe com frutos imediatos, a palavra </w:t>
      </w:r>
      <w:r>
        <w:rPr>
          <w:rStyle w:val="None"/>
          <w:b w:val="0"/>
          <w:bCs w:val="0"/>
          <w:rtl w:val="0"/>
          <w:lang w:val="en-US"/>
        </w:rPr>
        <w:t xml:space="preserve">é </w:t>
      </w:r>
      <w:r>
        <w:rPr>
          <w:rStyle w:val="None"/>
          <w:b w:val="0"/>
          <w:bCs w:val="0"/>
          <w:rtl w:val="0"/>
          <w:lang w:val="en-US"/>
        </w:rPr>
        <w:t>poderosa e ir</w:t>
      </w:r>
      <w:r>
        <w:rPr>
          <w:rStyle w:val="None"/>
          <w:b w:val="0"/>
          <w:bCs w:val="0"/>
          <w:rtl w:val="0"/>
          <w:lang w:val="en-US"/>
        </w:rPr>
        <w:t xml:space="preserve">á </w:t>
      </w:r>
      <w:r>
        <w:rPr>
          <w:rStyle w:val="None"/>
          <w:b w:val="0"/>
          <w:bCs w:val="0"/>
          <w:rtl w:val="0"/>
          <w:lang w:val="en-US"/>
        </w:rPr>
        <w:t>gerar frutos.</w:t>
      </w:r>
    </w:p>
    <w:p>
      <w:pPr>
        <w:pStyle w:val="SUBTITULOS"/>
        <w:bidi w:val="0"/>
      </w:pPr>
      <w:r>
        <w:rPr>
          <w:rtl w:val="0"/>
        </w:rPr>
        <w:t>5) TIPOS DE EVANGELISTAS</w:t>
      </w:r>
    </w:p>
    <w:p>
      <w:pPr>
        <w:pStyle w:val="Texto comum"/>
        <w:bidi w:val="0"/>
      </w:pPr>
      <w:r>
        <w:rPr>
          <w:rStyle w:val="None"/>
          <w:b w:val="1"/>
          <w:bCs w:val="1"/>
          <w:rtl w:val="0"/>
          <w:lang w:val="en-US"/>
        </w:rPr>
        <w:t>5.1.</w:t>
      </w:r>
      <w:r>
        <w:rPr>
          <w:rtl w:val="0"/>
          <w:lang w:val="en-US"/>
        </w:rPr>
        <w:t xml:space="preserve"> N</w:t>
      </w:r>
      <w:r>
        <w:rPr>
          <w:rtl w:val="0"/>
          <w:lang w:val="en-US"/>
        </w:rPr>
        <w:t>ã</w:t>
      </w:r>
      <w:r>
        <w:rPr>
          <w:rtl w:val="0"/>
          <w:lang w:val="en-US"/>
        </w:rPr>
        <w:t>o se preocupe em parecer com ningu</w:t>
      </w:r>
      <w:r>
        <w:rPr>
          <w:rtl w:val="0"/>
          <w:lang w:val="en-US"/>
        </w:rPr>
        <w:t>é</w:t>
      </w:r>
      <w:r>
        <w:rPr>
          <w:rtl w:val="0"/>
          <w:lang w:val="en-US"/>
        </w:rPr>
        <w:t>m, voc</w:t>
      </w:r>
      <w:r>
        <w:rPr>
          <w:rtl w:val="0"/>
          <w:lang w:val="en-US"/>
        </w:rPr>
        <w:t xml:space="preserve">ê 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ã</w:t>
      </w:r>
      <w:r>
        <w:rPr>
          <w:rtl w:val="0"/>
          <w:lang w:val="en-US"/>
        </w:rPr>
        <w:t>o precisa disso para ser usado por Deus, fale do amor de Deus, na medida de f</w:t>
      </w:r>
      <w:r>
        <w:rPr>
          <w:rtl w:val="0"/>
          <w:lang w:val="en-US"/>
        </w:rPr>
        <w:t xml:space="preserve">é </w:t>
      </w:r>
      <w:r>
        <w:rPr>
          <w:rtl w:val="0"/>
          <w:lang w:val="en-US"/>
        </w:rPr>
        <w:t>e revela</w:t>
      </w:r>
      <w:r>
        <w:rPr>
          <w:rtl w:val="0"/>
          <w:lang w:val="en-US"/>
        </w:rPr>
        <w:t>çã</w:t>
      </w:r>
      <w:r>
        <w:rPr>
          <w:rtl w:val="0"/>
          <w:lang w:val="en-US"/>
        </w:rPr>
        <w:t>o que lhe foi dada.</w:t>
      </w:r>
    </w:p>
    <w:p>
      <w:pPr>
        <w:pStyle w:val="Texto comum"/>
        <w:bidi w:val="0"/>
      </w:pPr>
      <w:r>
        <w:rPr>
          <w:rStyle w:val="None"/>
          <w:b w:val="1"/>
          <w:bCs w:val="1"/>
          <w:rtl w:val="0"/>
          <w:lang w:val="en-US"/>
        </w:rPr>
        <w:t>5.2.</w:t>
      </w:r>
      <w:r>
        <w:rPr>
          <w:rtl w:val="0"/>
          <w:lang w:val="en-US"/>
        </w:rPr>
        <w:t xml:space="preserve"> Assim como existem muitos tipos de pessoas para serem ganhas, Deus levanta muitos evangelistas. S</w:t>
      </w:r>
      <w:r>
        <w:rPr>
          <w:rtl w:val="0"/>
          <w:lang w:val="en-US"/>
        </w:rPr>
        <w:t>ã</w:t>
      </w:r>
      <w:r>
        <w:rPr>
          <w:rtl w:val="0"/>
          <w:lang w:val="en-US"/>
        </w:rPr>
        <w:t>o eles: o estilo confrontador de Pedro, o estilo intelectual de Paulo, o testemunho do cego, o testemunho do endemoniado gadareno, o estilo interpessoal de Mateus, o convite da mulher samaritana, o servi</w:t>
      </w:r>
      <w:r>
        <w:rPr>
          <w:rtl w:val="0"/>
          <w:lang w:val="en-US"/>
        </w:rPr>
        <w:t>ç</w:t>
      </w:r>
      <w:r>
        <w:rPr>
          <w:rtl w:val="0"/>
          <w:lang w:val="en-US"/>
        </w:rPr>
        <w:t>o de Dorcas.</w:t>
      </w:r>
    </w:p>
    <w:p>
      <w:pPr>
        <w:pStyle w:val="SUBTITULOS"/>
        <w:bidi w:val="0"/>
      </w:pPr>
      <w:r>
        <w:rPr>
          <w:rtl w:val="0"/>
        </w:rPr>
        <w:t xml:space="preserve">6) </w:t>
      </w:r>
      <w:r>
        <w:rPr>
          <w:rtl w:val="0"/>
          <w:lang w:val="es-ES_tradnl"/>
        </w:rPr>
        <w:t>QUANDO DEUS LEVANTA ALGU</w:t>
      </w:r>
      <w:r>
        <w:rPr>
          <w:rtl w:val="0"/>
          <w:lang w:val="fr-FR"/>
        </w:rPr>
        <w:t>É</w:t>
      </w:r>
      <w:r>
        <w:rPr>
          <w:rtl w:val="0"/>
          <w:lang w:val="es-ES_tradnl"/>
        </w:rPr>
        <w:t>M PARA FALAR ELE LEVANTA ALGU</w:t>
      </w:r>
      <w:r>
        <w:rPr>
          <w:rtl w:val="0"/>
          <w:lang w:val="fr-FR"/>
        </w:rPr>
        <w:t>É</w:t>
      </w:r>
      <w:r>
        <w:rPr>
          <w:rtl w:val="0"/>
          <w:lang w:val="it-IT"/>
        </w:rPr>
        <w:t>M PARA OUVIR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line="216" w:lineRule="auto"/>
        <w:jc w:val="both"/>
        <w:rPr>
          <w:rStyle w:val="None"/>
          <w:rFonts w:ascii="Arial Narrow" w:cs="Arial Narrow" w:hAnsi="Arial Narrow" w:eastAsia="Arial Narrow"/>
          <w:b w:val="1"/>
          <w:bCs w:val="1"/>
          <w:i w:val="1"/>
          <w:iCs w:val="1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6.1.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pt-PT"/>
        </w:rPr>
        <w:t>Voc</w:t>
      </w:r>
      <w:r>
        <w:rPr>
          <w:rFonts w:ascii="Arial Narrow" w:hAnsi="Arial Narrow" w:hint="default"/>
          <w:rtl w:val="0"/>
          <w:lang w:val="pt-PT"/>
        </w:rPr>
        <w:t xml:space="preserve">ê </w:t>
      </w:r>
      <w:r>
        <w:rPr>
          <w:rFonts w:ascii="Arial Narrow" w:hAnsi="Arial Narrow"/>
          <w:rtl w:val="0"/>
          <w:lang w:val="pt-PT"/>
        </w:rPr>
        <w:t>precisa aprender a maneira como o Esp</w:t>
      </w:r>
      <w:r>
        <w:rPr>
          <w:rFonts w:ascii="Arial Narrow" w:hAnsi="Arial Narrow" w:hint="default"/>
          <w:rtl w:val="0"/>
          <w:lang w:val="pt-PT"/>
        </w:rPr>
        <w:t>í</w:t>
      </w:r>
      <w:r>
        <w:rPr>
          <w:rFonts w:ascii="Arial Narrow" w:hAnsi="Arial Narrow"/>
          <w:rtl w:val="0"/>
          <w:lang w:val="pt-PT"/>
        </w:rPr>
        <w:t>rito Santo trabalha.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pt-PT"/>
        </w:rPr>
        <w:t>Quando algu</w:t>
      </w:r>
      <w:r>
        <w:rPr>
          <w:rFonts w:ascii="Arial Narrow" w:hAnsi="Arial Narrow" w:hint="default"/>
          <w:rtl w:val="0"/>
          <w:lang w:val="pt-PT"/>
        </w:rPr>
        <w:t>é</w:t>
      </w:r>
      <w:r>
        <w:rPr>
          <w:rFonts w:ascii="Arial Narrow" w:hAnsi="Arial Narrow"/>
          <w:rtl w:val="0"/>
          <w:lang w:val="pt-PT"/>
        </w:rPr>
        <w:t>m est</w:t>
      </w:r>
      <w:r>
        <w:rPr>
          <w:rFonts w:ascii="Arial Narrow" w:hAnsi="Arial Narrow" w:hint="default"/>
          <w:rtl w:val="0"/>
          <w:lang w:val="pt-PT"/>
        </w:rPr>
        <w:t xml:space="preserve">á </w:t>
      </w:r>
      <w:r>
        <w:rPr>
          <w:rFonts w:ascii="Arial Narrow" w:hAnsi="Arial Narrow"/>
          <w:rtl w:val="0"/>
          <w:lang w:val="pt-PT"/>
        </w:rPr>
        <w:t>pronto para ouvir na mesma hora, Ele levanta algu</w:t>
      </w:r>
      <w:r>
        <w:rPr>
          <w:rFonts w:ascii="Arial Narrow" w:hAnsi="Arial Narrow" w:hint="default"/>
          <w:rtl w:val="0"/>
          <w:lang w:val="pt-PT"/>
        </w:rPr>
        <w:t>é</w:t>
      </w:r>
      <w:r>
        <w:rPr>
          <w:rFonts w:ascii="Arial Narrow" w:hAnsi="Arial Narrow"/>
          <w:rtl w:val="0"/>
          <w:lang w:val="pt-PT"/>
        </w:rPr>
        <w:t xml:space="preserve">m para falar. </w:t>
      </w:r>
      <w:r>
        <w:rPr>
          <w:rStyle w:val="None"/>
          <w:rFonts w:ascii="Arial Narrow" w:hAnsi="Arial Narrow"/>
          <w:b w:val="1"/>
          <w:bCs w:val="1"/>
          <w:i w:val="1"/>
          <w:iCs w:val="1"/>
          <w:rtl w:val="0"/>
          <w:lang w:val="pt-PT"/>
        </w:rPr>
        <w:t>Ele chama um n</w:t>
      </w:r>
      <w:r>
        <w:rPr>
          <w:rStyle w:val="None"/>
          <w:rFonts w:ascii="Arial Narrow" w:hAnsi="Arial Narrow" w:hint="default"/>
          <w:b w:val="1"/>
          <w:bCs w:val="1"/>
          <w:i w:val="1"/>
          <w:iCs w:val="1"/>
          <w:rtl w:val="0"/>
          <w:lang w:val="pt-PT"/>
        </w:rPr>
        <w:t>ã</w:t>
      </w:r>
      <w:r>
        <w:rPr>
          <w:rStyle w:val="None"/>
          <w:rFonts w:ascii="Arial Narrow" w:hAnsi="Arial Narrow"/>
          <w:b w:val="1"/>
          <w:bCs w:val="1"/>
          <w:i w:val="1"/>
          <w:iCs w:val="1"/>
          <w:rtl w:val="0"/>
          <w:lang w:val="pt-PT"/>
        </w:rPr>
        <w:t>o crente e um crente na mesma hora. E ent</w:t>
      </w:r>
      <w:r>
        <w:rPr>
          <w:rStyle w:val="None"/>
          <w:rFonts w:ascii="Arial Narrow" w:hAnsi="Arial Narrow" w:hint="default"/>
          <w:b w:val="1"/>
          <w:bCs w:val="1"/>
          <w:i w:val="1"/>
          <w:iCs w:val="1"/>
          <w:rtl w:val="0"/>
          <w:lang w:val="pt-PT"/>
        </w:rPr>
        <w:t>ã</w:t>
      </w:r>
      <w:r>
        <w:rPr>
          <w:rStyle w:val="None"/>
          <w:rFonts w:ascii="Arial Narrow" w:hAnsi="Arial Narrow"/>
          <w:b w:val="1"/>
          <w:bCs w:val="1"/>
          <w:i w:val="1"/>
          <w:iCs w:val="1"/>
          <w:rtl w:val="0"/>
          <w:lang w:val="pt-PT"/>
        </w:rPr>
        <w:t xml:space="preserve">o os conecta de maneira sobrenatural! </w:t>
      </w:r>
      <w:r>
        <w:rPr>
          <w:rFonts w:ascii="Arial Narrow" w:hAnsi="Arial Narrow"/>
          <w:rtl w:val="0"/>
          <w:lang w:val="pt-PT"/>
        </w:rPr>
        <w:t>Vamos ver alguns exemplos na B</w:t>
      </w:r>
      <w:r>
        <w:rPr>
          <w:rFonts w:ascii="Arial Narrow" w:hAnsi="Arial Narrow" w:hint="default"/>
          <w:rtl w:val="0"/>
          <w:lang w:val="pt-PT"/>
        </w:rPr>
        <w:t>í</w:t>
      </w:r>
      <w:r>
        <w:rPr>
          <w:rFonts w:ascii="Arial Narrow" w:hAnsi="Arial Narrow"/>
          <w:rtl w:val="0"/>
          <w:lang w:val="pt-PT"/>
        </w:rPr>
        <w:t>blia:</w:t>
      </w:r>
    </w:p>
    <w:p>
      <w:pPr>
        <w:pStyle w:val="Normal.0"/>
        <w:numPr>
          <w:ilvl w:val="0"/>
          <w:numId w:val="1"/>
        </w:numPr>
        <w:spacing w:line="216" w:lineRule="auto"/>
        <w:jc w:val="both"/>
        <w:rPr>
          <w:rFonts w:ascii="Arial Narrow" w:hAnsi="Arial Narrow"/>
          <w:lang w:val="pt-PT"/>
        </w:rPr>
      </w:pP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Filipe e o Eunuco:</w:t>
      </w:r>
      <w:r>
        <w:rPr>
          <w:rFonts w:ascii="Arial Narrow" w:hAnsi="Arial Narrow"/>
          <w:rtl w:val="0"/>
          <w:lang w:val="pt-PT"/>
        </w:rPr>
        <w:t xml:space="preserve"> Na mesma hora que Deus falou com Filipe para pregar, ele estava falando ao cora</w:t>
      </w:r>
      <w:r>
        <w:rPr>
          <w:rFonts w:ascii="Arial Narrow" w:hAnsi="Arial Narrow" w:hint="default"/>
          <w:rtl w:val="0"/>
          <w:lang w:val="pt-PT"/>
        </w:rPr>
        <w:t>çã</w:t>
      </w:r>
      <w:r>
        <w:rPr>
          <w:rFonts w:ascii="Arial Narrow" w:hAnsi="Arial Narrow"/>
          <w:rtl w:val="0"/>
          <w:lang w:val="pt-PT"/>
        </w:rPr>
        <w:t>o do Eunuco para ouvir</w:t>
      </w:r>
      <w:r>
        <w:rPr>
          <w:rFonts w:ascii="Arial Narrow" w:hAnsi="Arial Narrow"/>
          <w:rtl w:val="0"/>
          <w:lang w:val="en-US"/>
        </w:rPr>
        <w:t>.</w:t>
      </w:r>
      <w:r>
        <w:rPr>
          <w:rFonts w:ascii="Arial Narrow" w:hAnsi="Arial Narrow"/>
          <w:rtl w:val="0"/>
          <w:lang w:val="pt-PT"/>
        </w:rPr>
        <w:t xml:space="preserve"> </w:t>
      </w:r>
      <w:commentRangeStart w:id="7"/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Atos</w:t>
      </w:r>
      <w:commentRangeEnd w:id="7"/>
      <w:r>
        <w:commentReference w:id="7"/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 xml:space="preserve"> 8.26-38</w:t>
      </w:r>
      <w:r>
        <w:rPr>
          <w:rFonts w:ascii="Arial Narrow" w:hAnsi="Arial Narrow"/>
          <w:rtl w:val="0"/>
          <w:lang w:val="pt-PT"/>
        </w:rPr>
        <w:t>.</w:t>
      </w:r>
    </w:p>
    <w:p>
      <w:pPr>
        <w:pStyle w:val="Texto comum 02"/>
      </w:pPr>
    </w:p>
    <w:p>
      <w:pPr>
        <w:pStyle w:val="Texto comum 02"/>
      </w:pPr>
    </w:p>
    <w:p>
      <w:pPr>
        <w:pStyle w:val="Texto comum 02"/>
        <w:rPr>
          <w:rStyle w:val="None"/>
          <w:b w:val="1"/>
          <w:bCs w:val="1"/>
          <w:lang w:val="en-US"/>
        </w:rPr>
      </w:pPr>
      <w:r>
        <w:rPr>
          <w:rStyle w:val="None"/>
          <w:b w:val="1"/>
          <w:bCs w:val="1"/>
          <w:rtl w:val="0"/>
          <w:lang w:val="en-US"/>
        </w:rPr>
        <w:t>Ministra</w:t>
      </w:r>
      <w:r>
        <w:rPr>
          <w:rStyle w:val="None"/>
          <w:b w:val="1"/>
          <w:bCs w:val="1"/>
          <w:rtl w:val="0"/>
          <w:lang w:val="en-US"/>
        </w:rPr>
        <w:t>çã</w:t>
      </w:r>
      <w:r>
        <w:rPr>
          <w:rStyle w:val="None"/>
          <w:b w:val="1"/>
          <w:bCs w:val="1"/>
          <w:rtl w:val="0"/>
          <w:lang w:val="en-US"/>
        </w:rPr>
        <w:t>o final:</w:t>
      </w:r>
    </w:p>
    <w:p>
      <w:pPr>
        <w:pStyle w:val="Texto comum 02"/>
      </w:pPr>
      <w:r>
        <w:rPr>
          <w:rtl w:val="0"/>
          <w:lang w:val="pt-PT"/>
        </w:rPr>
        <w:t>Fazer um ato prof</w:t>
      </w:r>
      <w:r>
        <w:rPr>
          <w:rtl w:val="0"/>
          <w:lang w:val="fr-FR"/>
        </w:rPr>
        <w:t>é</w:t>
      </w:r>
      <w:r>
        <w:rPr>
          <w:rtl w:val="0"/>
          <w:lang w:val="pt-PT"/>
        </w:rPr>
        <w:t xml:space="preserve">tico: espalhar luz </w:t>
      </w:r>
      <w:r>
        <w:rPr>
          <w:rtl w:val="0"/>
          <w:lang w:val="pt-PT"/>
        </w:rPr>
        <w:t>para todos</w:t>
      </w:r>
    </w:p>
    <w:p>
      <w:pPr>
        <w:pStyle w:val="Texto comum 02"/>
        <w:rPr>
          <w:rStyle w:val="None"/>
          <w:i w:val="1"/>
          <w:iCs w:val="1"/>
          <w:u w:val="single" w:color="000000"/>
        </w:rPr>
      </w:pPr>
      <w:r>
        <w:rPr>
          <w:rtl w:val="0"/>
          <w:lang w:val="de-DE"/>
        </w:rPr>
        <w:t xml:space="preserve">Mateus 5:14  </w:t>
      </w:r>
      <w:r>
        <w:rPr>
          <w:rStyle w:val="None"/>
          <w:u w:color="000000"/>
          <w:rtl w:val="0"/>
        </w:rPr>
        <w:t xml:space="preserve">14  </w:t>
      </w:r>
      <w:r>
        <w:rPr>
          <w:rStyle w:val="None"/>
          <w:i w:val="1"/>
          <w:iCs w:val="1"/>
          <w:u w:val="single" w:color="000000"/>
          <w:rtl w:val="0"/>
        </w:rPr>
        <w:t>V</w:t>
      </w:r>
      <w:r>
        <w:rPr>
          <w:rStyle w:val="None"/>
          <w:i w:val="1"/>
          <w:iCs w:val="1"/>
          <w:u w:val="single" w:color="000000"/>
          <w:rtl w:val="0"/>
          <w:lang w:val="es-ES_tradnl"/>
        </w:rPr>
        <w:t>ó</w:t>
      </w:r>
      <w:r>
        <w:rPr>
          <w:rStyle w:val="None"/>
          <w:i w:val="1"/>
          <w:iCs w:val="1"/>
          <w:u w:val="single" w:color="000000"/>
          <w:rtl w:val="0"/>
          <w:lang w:val="pt-PT"/>
        </w:rPr>
        <w:t>s sois a luz do mundo. N</w:t>
      </w:r>
      <w:r>
        <w:rPr>
          <w:rStyle w:val="None"/>
          <w:i w:val="1"/>
          <w:iCs w:val="1"/>
          <w:u w:val="single" w:color="000000"/>
          <w:rtl w:val="0"/>
          <w:lang w:val="pt-PT"/>
        </w:rPr>
        <w:t>ã</w:t>
      </w:r>
      <w:r>
        <w:rPr>
          <w:rStyle w:val="None"/>
          <w:i w:val="1"/>
          <w:iCs w:val="1"/>
          <w:u w:val="single" w:color="000000"/>
          <w:rtl w:val="0"/>
          <w:lang w:val="pt-PT"/>
        </w:rPr>
        <w:t>o se pode esconder a cidade edificada sobre um monte;</w:t>
      </w:r>
    </w:p>
    <w:p>
      <w:pPr>
        <w:pStyle w:val="Texto comum 02"/>
        <w:numPr>
          <w:ilvl w:val="0"/>
          <w:numId w:val="4"/>
        </w:numPr>
        <w:rPr>
          <w:i w:val="1"/>
          <w:iCs w:val="1"/>
          <w:u w:val="single"/>
          <w:lang w:val="pt-PT"/>
        </w:rPr>
      </w:pPr>
      <w:r>
        <w:rPr>
          <w:rStyle w:val="None"/>
          <w:i w:val="1"/>
          <w:iCs w:val="1"/>
          <w:u w:val="single" w:color="000000"/>
          <w:rtl w:val="0"/>
          <w:lang w:val="pt-PT"/>
        </w:rPr>
        <w:t>nem se acende uma candeia para coloc</w:t>
      </w:r>
      <w:r>
        <w:rPr>
          <w:rStyle w:val="None"/>
          <w:i w:val="1"/>
          <w:iCs w:val="1"/>
          <w:u w:val="single" w:color="000000"/>
          <w:rtl w:val="0"/>
        </w:rPr>
        <w:t>á</w:t>
      </w:r>
      <w:r>
        <w:rPr>
          <w:rStyle w:val="None"/>
          <w:i w:val="1"/>
          <w:iCs w:val="1"/>
          <w:u w:val="single" w:color="000000"/>
          <w:rtl w:val="0"/>
          <w:lang w:val="pt-PT"/>
        </w:rPr>
        <w:t>-la debaixo do alqueire, mas no velador, e alumia a todos os que se encontram na casa.</w:t>
      </w:r>
    </w:p>
    <w:p>
      <w:pPr>
        <w:pStyle w:val="Texto comum 02"/>
        <w:rPr>
          <w:rStyle w:val="None"/>
          <w:u w:color="000000"/>
        </w:rPr>
      </w:pPr>
    </w:p>
    <w:p>
      <w:pPr>
        <w:pStyle w:val="Texto comum 02"/>
        <w:numPr>
          <w:ilvl w:val="0"/>
          <w:numId w:val="6"/>
        </w:numPr>
        <w:rPr>
          <w:lang w:val="de-DE"/>
        </w:rPr>
      </w:pPr>
      <w:r>
        <w:rPr>
          <w:rtl w:val="0"/>
          <w:lang w:val="de-DE"/>
        </w:rPr>
        <w:t>Voc</w:t>
      </w:r>
      <w:r>
        <w:rPr>
          <w:rtl w:val="0"/>
        </w:rPr>
        <w:t xml:space="preserve">ê </w:t>
      </w:r>
      <w:r>
        <w:rPr>
          <w:rtl w:val="0"/>
          <w:lang w:val="pt-PT"/>
        </w:rPr>
        <w:t>recebeu luz de Deus, para espalhar luz na sua casa para todo o mundo.</w:t>
      </w:r>
    </w:p>
    <w:sectPr>
      <w:headerReference w:type="default" r:id="rId5"/>
      <w:footerReference w:type="default" r:id="rId6"/>
      <w:pgSz w:w="11904" w:h="16836" w:orient="portrait"/>
      <w:pgMar w:top="1069" w:right="360" w:bottom="720" w:left="360" w:header="709" w:footer="850"/>
      <w:bidi w:val="0"/>
    </w:sectPr>
  </w:body>
</w:document>
</file>

<file path=word/comments.xml><?xml version="1.0" encoding="utf-8"?>
<w:comments xmlns:w="http://schemas.openxmlformats.org/wordprocessingml/2006/main" xmlns:r="http://schemas.openxmlformats.org/officeDocument/2006/relationships" xmlns:wp="http://schemas.openxmlformats.org/drawingml/2006/wordprocessingDrawing" xmlns:w14="http://schemas.microsoft.com/office/word/2010/wordml">
  <w:comment w:id="0" w:author="Charles Damé Vieira" w:date="2018-09-16T12:40:09Z">
    <w:p w14:paraId="1111FFFF">
      <w:pPr>
        <w:pStyle w:val="Free Form"/>
        <w:bidi w:val="0"/>
      </w:pPr>
    </w:p>
    <w:p w14:paraId="11120000">
      <w:pPr>
        <w:pStyle w:val="Free Form"/>
        <w:bidi w:val="0"/>
      </w:pPr>
      <w:r>
        <w:rPr>
          <w:rtl w:val="0"/>
        </w:rPr>
        <w:t>“</w:t>
      </w:r>
      <w:r>
        <w:rPr>
          <w:rtl w:val="0"/>
        </w:rPr>
        <w:t>E Deus os aben</w:t>
      </w:r>
      <w:r>
        <w:rPr>
          <w:rtl w:val="0"/>
        </w:rPr>
        <w:t>ç</w:t>
      </w:r>
      <w:r>
        <w:rPr>
          <w:rtl w:val="0"/>
        </w:rPr>
        <w:t>oou e lhes disse: Sede fecundos, multiplicai-vos, enchei a terra e sujeitai-a; dominai sobre os peixes do mar, sobre as aves dos c</w:t>
      </w:r>
      <w:r>
        <w:rPr>
          <w:rtl w:val="0"/>
        </w:rPr>
        <w:t>é</w:t>
      </w:r>
      <w:r>
        <w:rPr>
          <w:rtl w:val="0"/>
        </w:rPr>
        <w:t>us e sobre todo animal que rasteja pela terra.</w:t>
      </w:r>
    </w:p>
    <w:p w14:paraId="11120001">
      <w:pPr>
        <w:pStyle w:val="Free Form"/>
        <w:bidi w:val="0"/>
      </w:pPr>
    </w:p>
  </w:comment>
  <w:comment w:id="1" w:author="Charles Damé Vieira" w:date="2018-09-16T12:40:30Z">
    <w:p w14:paraId="11120002">
      <w:pPr>
        <w:pStyle w:val="Free Form"/>
        <w:bidi w:val="0"/>
      </w:pPr>
    </w:p>
    <w:p w14:paraId="11120003">
      <w:pPr>
        <w:pStyle w:val="Free Form"/>
        <w:bidi w:val="0"/>
      </w:pPr>
      <w:r>
        <w:rPr>
          <w:rtl w:val="0"/>
        </w:rPr>
        <w:t>Ide, portanto, fazei disc</w:t>
      </w:r>
      <w:r>
        <w:rPr>
          <w:rtl w:val="0"/>
        </w:rPr>
        <w:t>í</w:t>
      </w:r>
      <w:r>
        <w:rPr>
          <w:rtl w:val="0"/>
        </w:rPr>
        <w:t>pulos de todas as na</w:t>
      </w:r>
      <w:r>
        <w:rPr>
          <w:rtl w:val="0"/>
        </w:rPr>
        <w:t>çõ</w:t>
      </w:r>
      <w:r>
        <w:rPr>
          <w:rtl w:val="0"/>
        </w:rPr>
        <w:t>es, batizando-os em nome do Pai, e do Filho, e do Esp</w:t>
      </w:r>
      <w:r>
        <w:rPr>
          <w:rtl w:val="0"/>
        </w:rPr>
        <w:t>í</w:t>
      </w:r>
      <w:r>
        <w:rPr>
          <w:rtl w:val="0"/>
        </w:rPr>
        <w:t>rito Santo;</w:t>
      </w:r>
    </w:p>
  </w:comment>
  <w:comment w:id="2" w:author="Charles Damé Vieira" w:date="2018-09-16T12:40:57Z">
    <w:p w14:paraId="11120004">
      <w:pPr>
        <w:pStyle w:val="Free Form"/>
        <w:bidi w:val="0"/>
      </w:pPr>
    </w:p>
    <w:p w14:paraId="11120005">
      <w:pPr>
        <w:pStyle w:val="Free Form"/>
        <w:bidi w:val="0"/>
      </w:pPr>
      <w:r>
        <w:rPr>
          <w:rtl w:val="0"/>
        </w:rPr>
        <w:t>Curai enfermos, ressuscitai mortos, purificai leprosos, expeli dem</w:t>
      </w:r>
      <w:r>
        <w:rPr>
          <w:rtl w:val="0"/>
        </w:rPr>
        <w:t>ô</w:t>
      </w:r>
      <w:r>
        <w:rPr>
          <w:rtl w:val="0"/>
        </w:rPr>
        <w:t>nios; de gra</w:t>
      </w:r>
      <w:r>
        <w:rPr>
          <w:rtl w:val="0"/>
        </w:rPr>
        <w:t>ç</w:t>
      </w:r>
      <w:r>
        <w:rPr>
          <w:rtl w:val="0"/>
        </w:rPr>
        <w:t>a recebestes, de gra</w:t>
      </w:r>
      <w:r>
        <w:rPr>
          <w:rtl w:val="0"/>
        </w:rPr>
        <w:t>ç</w:t>
      </w:r>
      <w:r>
        <w:rPr>
          <w:rtl w:val="0"/>
        </w:rPr>
        <w:t>a dai.</w:t>
      </w:r>
    </w:p>
    <w:p w14:paraId="11120006">
      <w:pPr>
        <w:pStyle w:val="Free Form"/>
        <w:bidi w:val="0"/>
      </w:pPr>
    </w:p>
  </w:comment>
  <w:comment w:id="3" w:author="Charles Damé Vieira" w:date="2018-09-16T12:46:12Z">
    <w:p w14:paraId="11120007">
      <w:pPr>
        <w:pStyle w:val="Free Form"/>
        <w:bidi w:val="0"/>
      </w:pPr>
    </w:p>
    <w:p w14:paraId="11120008">
      <w:pPr>
        <w:pStyle w:val="Free Form"/>
        <w:bidi w:val="0"/>
      </w:pPr>
      <w:r>
        <w:rPr>
          <w:rtl w:val="0"/>
        </w:rPr>
        <w:t>Pois sou devedor tanto a gregos como a b</w:t>
      </w:r>
      <w:r>
        <w:rPr>
          <w:rtl w:val="0"/>
        </w:rPr>
        <w:t>á</w:t>
      </w:r>
      <w:r>
        <w:rPr>
          <w:rtl w:val="0"/>
        </w:rPr>
        <w:t>rbaros, tanto a s</w:t>
      </w:r>
      <w:r>
        <w:rPr>
          <w:rtl w:val="0"/>
        </w:rPr>
        <w:t>á</w:t>
      </w:r>
      <w:r>
        <w:rPr>
          <w:rtl w:val="0"/>
        </w:rPr>
        <w:t>bios como a ignorantes;</w:t>
      </w:r>
    </w:p>
    <w:p w14:paraId="11120009">
      <w:pPr>
        <w:pStyle w:val="Free Form"/>
        <w:bidi w:val="0"/>
      </w:pPr>
      <w:r>
        <w:rPr>
          <w:rtl w:val="0"/>
        </w:rPr>
        <w:t>15  por isso, quanto est</w:t>
      </w:r>
      <w:r>
        <w:rPr>
          <w:rtl w:val="0"/>
        </w:rPr>
        <w:t xml:space="preserve">á </w:t>
      </w:r>
      <w:r>
        <w:rPr>
          <w:rtl w:val="0"/>
        </w:rPr>
        <w:t>em mim, estou pronto a anunciar o evangelho tamb</w:t>
      </w:r>
      <w:r>
        <w:rPr>
          <w:rtl w:val="0"/>
        </w:rPr>
        <w:t>é</w:t>
      </w:r>
      <w:r>
        <w:rPr>
          <w:rtl w:val="0"/>
        </w:rPr>
        <w:t>m a v</w:t>
      </w:r>
      <w:r>
        <w:rPr>
          <w:rtl w:val="0"/>
        </w:rPr>
        <w:t>ó</w:t>
      </w:r>
      <w:r>
        <w:rPr>
          <w:rtl w:val="0"/>
        </w:rPr>
        <w:t>s outros, em Roma.</w:t>
      </w:r>
    </w:p>
    <w:p w14:paraId="1112000A">
      <w:pPr>
        <w:pStyle w:val="Free Form"/>
        <w:bidi w:val="0"/>
      </w:pPr>
      <w:r>
        <w:rPr>
          <w:rtl w:val="0"/>
        </w:rPr>
        <w:t xml:space="preserve">16 </w:t>
      </w:r>
      <w:r>
        <w:rPr>
          <w:rtl w:val="0"/>
        </w:rPr>
        <w:t xml:space="preserve">¶ </w:t>
      </w:r>
      <w:r>
        <w:rPr>
          <w:rtl w:val="0"/>
        </w:rPr>
        <w:t>Pois n</w:t>
      </w:r>
      <w:r>
        <w:rPr>
          <w:rtl w:val="0"/>
        </w:rPr>
        <w:t>ã</w:t>
      </w:r>
      <w:r>
        <w:rPr>
          <w:rtl w:val="0"/>
        </w:rPr>
        <w:t xml:space="preserve">o me envergonho do evangelho, porque </w:t>
      </w:r>
      <w:r>
        <w:rPr>
          <w:rtl w:val="0"/>
        </w:rPr>
        <w:t xml:space="preserve">é </w:t>
      </w:r>
      <w:r>
        <w:rPr>
          <w:rtl w:val="0"/>
        </w:rPr>
        <w:t>o poder de Deus para a salva</w:t>
      </w:r>
      <w:r>
        <w:rPr>
          <w:rtl w:val="0"/>
        </w:rPr>
        <w:t>çã</w:t>
      </w:r>
      <w:r>
        <w:rPr>
          <w:rtl w:val="0"/>
        </w:rPr>
        <w:t>o de todo aquele que cr</w:t>
      </w:r>
      <w:r>
        <w:rPr>
          <w:rtl w:val="0"/>
        </w:rPr>
        <w:t>ê</w:t>
      </w:r>
      <w:r>
        <w:rPr>
          <w:rtl w:val="0"/>
        </w:rPr>
        <w:t>, primeiro do judeu e tamb</w:t>
      </w:r>
      <w:r>
        <w:rPr>
          <w:rtl w:val="0"/>
        </w:rPr>
        <w:t>é</w:t>
      </w:r>
      <w:r>
        <w:rPr>
          <w:rtl w:val="0"/>
        </w:rPr>
        <w:t>m do grego;</w:t>
      </w:r>
    </w:p>
    <w:p w14:paraId="1112000B">
      <w:pPr>
        <w:pStyle w:val="Free Form"/>
        <w:bidi w:val="0"/>
      </w:pPr>
    </w:p>
  </w:comment>
  <w:comment w:id="4" w:author="Charles Damé Vieira" w:date="2018-09-16T13:04:52Z">
    <w:p w14:paraId="1112000C">
      <w:pPr>
        <w:pStyle w:val="Free Form"/>
        <w:bidi w:val="0"/>
      </w:pPr>
    </w:p>
    <w:p w14:paraId="1112000D">
      <w:pPr>
        <w:pStyle w:val="Free Form"/>
        <w:bidi w:val="0"/>
      </w:pPr>
      <w:r>
        <w:rPr>
          <w:rtl w:val="0"/>
        </w:rPr>
        <w:t>e conhecereis a verdade, e a verdade vos libertar</w:t>
      </w:r>
      <w:r>
        <w:rPr>
          <w:rtl w:val="0"/>
        </w:rPr>
        <w:t>á</w:t>
      </w:r>
      <w:r>
        <w:rPr>
          <w:rtl w:val="0"/>
        </w:rPr>
        <w:t>.</w:t>
      </w:r>
    </w:p>
    <w:p w14:paraId="1112000E">
      <w:pPr>
        <w:pStyle w:val="Free Form"/>
        <w:bidi w:val="0"/>
      </w:pPr>
    </w:p>
  </w:comment>
  <w:comment w:id="5" w:author="Charles Damé Vieira" w:date="2018-09-16T13:05:53Z">
    <w:p w14:paraId="1112000F">
      <w:pPr>
        <w:pStyle w:val="Free Form"/>
        <w:bidi w:val="0"/>
      </w:pPr>
    </w:p>
    <w:p w14:paraId="11120010">
      <w:pPr>
        <w:pStyle w:val="Free Form"/>
        <w:bidi w:val="0"/>
      </w:pPr>
      <w:r>
        <w:rPr>
          <w:rtl w:val="0"/>
        </w:rPr>
        <w:t>Mas, se o nosso evangelho ainda est</w:t>
      </w:r>
      <w:r>
        <w:rPr>
          <w:rtl w:val="0"/>
        </w:rPr>
        <w:t xml:space="preserve">á </w:t>
      </w:r>
      <w:r>
        <w:rPr>
          <w:rtl w:val="0"/>
        </w:rPr>
        <w:t xml:space="preserve">encoberto, </w:t>
      </w:r>
      <w:r>
        <w:rPr>
          <w:rtl w:val="0"/>
        </w:rPr>
        <w:t xml:space="preserve">é </w:t>
      </w:r>
      <w:r>
        <w:rPr>
          <w:rtl w:val="0"/>
        </w:rPr>
        <w:t>para os que se perdem que est</w:t>
      </w:r>
      <w:r>
        <w:rPr>
          <w:rtl w:val="0"/>
        </w:rPr>
        <w:t xml:space="preserve">á </w:t>
      </w:r>
      <w:r>
        <w:rPr>
          <w:rtl w:val="0"/>
        </w:rPr>
        <w:t>encoberto,4  nos quais o deus deste s</w:t>
      </w:r>
      <w:r>
        <w:rPr>
          <w:rtl w:val="0"/>
        </w:rPr>
        <w:t>é</w:t>
      </w:r>
      <w:r>
        <w:rPr>
          <w:rtl w:val="0"/>
        </w:rPr>
        <w:t>culo cegou o entendimento dos incr</w:t>
      </w:r>
      <w:r>
        <w:rPr>
          <w:rtl w:val="0"/>
        </w:rPr>
        <w:t>é</w:t>
      </w:r>
      <w:r>
        <w:rPr>
          <w:rtl w:val="0"/>
        </w:rPr>
        <w:t>dulos, para que lhes n</w:t>
      </w:r>
      <w:r>
        <w:rPr>
          <w:rtl w:val="0"/>
        </w:rPr>
        <w:t>ã</w:t>
      </w:r>
      <w:r>
        <w:rPr>
          <w:rtl w:val="0"/>
        </w:rPr>
        <w:t>o resplande</w:t>
      </w:r>
      <w:r>
        <w:rPr>
          <w:rtl w:val="0"/>
        </w:rPr>
        <w:t>ç</w:t>
      </w:r>
      <w:r>
        <w:rPr>
          <w:rtl w:val="0"/>
        </w:rPr>
        <w:t>a a luz do evangelho da gl</w:t>
      </w:r>
      <w:r>
        <w:rPr>
          <w:rtl w:val="0"/>
        </w:rPr>
        <w:t>ó</w:t>
      </w:r>
      <w:r>
        <w:rPr>
          <w:rtl w:val="0"/>
        </w:rPr>
        <w:t xml:space="preserve">ria de Cristo, o qual </w:t>
      </w:r>
      <w:r>
        <w:rPr>
          <w:rtl w:val="0"/>
        </w:rPr>
        <w:t xml:space="preserve">é </w:t>
      </w:r>
      <w:r>
        <w:rPr>
          <w:rtl w:val="0"/>
        </w:rPr>
        <w:t>a imagem de Deus.</w:t>
      </w:r>
      <w:r>
        <w:rPr>
          <w:rtl w:val="0"/>
        </w:rPr>
        <w:t>”</w:t>
      </w:r>
    </w:p>
    <w:p w14:paraId="11120011">
      <w:pPr>
        <w:pStyle w:val="Free Form"/>
        <w:bidi w:val="0"/>
      </w:pPr>
    </w:p>
  </w:comment>
  <w:comment w:id="6" w:author="Charles Damé Vieira" w:date="2018-09-16T13:08:17Z">
    <w:p w14:paraId="11120012">
      <w:pPr>
        <w:pStyle w:val="Free Form"/>
        <w:bidi w:val="0"/>
      </w:pPr>
    </w:p>
    <w:p w14:paraId="11120013">
      <w:pPr>
        <w:pStyle w:val="Free Form"/>
        <w:bidi w:val="0"/>
      </w:pPr>
      <w:r>
        <w:rPr>
          <w:rtl w:val="0"/>
        </w:rPr>
        <w:t>Romanos 10:14</w:t>
      </w:r>
    </w:p>
    <w:p w14:paraId="11120014">
      <w:pPr>
        <w:pStyle w:val="Free Form"/>
        <w:bidi w:val="0"/>
      </w:pPr>
      <w:r>
        <w:rPr>
          <w:rtl w:val="0"/>
        </w:rPr>
        <w:t>Como, por</w:t>
      </w:r>
      <w:r>
        <w:rPr>
          <w:rtl w:val="0"/>
        </w:rPr>
        <w:t>é</w:t>
      </w:r>
      <w:r>
        <w:rPr>
          <w:rtl w:val="0"/>
        </w:rPr>
        <w:t>m, invocar</w:t>
      </w:r>
      <w:r>
        <w:rPr>
          <w:rtl w:val="0"/>
        </w:rPr>
        <w:t>ã</w:t>
      </w:r>
      <w:r>
        <w:rPr>
          <w:rtl w:val="0"/>
        </w:rPr>
        <w:t>o aquele em quem n</w:t>
      </w:r>
      <w:r>
        <w:rPr>
          <w:rtl w:val="0"/>
        </w:rPr>
        <w:t>ã</w:t>
      </w:r>
      <w:r>
        <w:rPr>
          <w:rtl w:val="0"/>
        </w:rPr>
        <w:t>o creram? E como crer</w:t>
      </w:r>
      <w:r>
        <w:rPr>
          <w:rtl w:val="0"/>
        </w:rPr>
        <w:t>ã</w:t>
      </w:r>
      <w:r>
        <w:rPr>
          <w:rtl w:val="0"/>
        </w:rPr>
        <w:t>o naquele de quem nada ouviram? E como ouvir</w:t>
      </w:r>
      <w:r>
        <w:rPr>
          <w:rtl w:val="0"/>
        </w:rPr>
        <w:t>ã</w:t>
      </w:r>
      <w:r>
        <w:rPr>
          <w:rtl w:val="0"/>
        </w:rPr>
        <w:t>o, se n</w:t>
      </w:r>
      <w:r>
        <w:rPr>
          <w:rtl w:val="0"/>
        </w:rPr>
        <w:t>ã</w:t>
      </w:r>
      <w:r>
        <w:rPr>
          <w:rtl w:val="0"/>
        </w:rPr>
        <w:t>o h</w:t>
      </w:r>
      <w:r>
        <w:rPr>
          <w:rtl w:val="0"/>
        </w:rPr>
        <w:t xml:space="preserve">á </w:t>
      </w:r>
      <w:r>
        <w:rPr>
          <w:rtl w:val="0"/>
        </w:rPr>
        <w:t>quem pregue?</w:t>
      </w:r>
    </w:p>
  </w:comment>
  <w:comment w:id="7" w:author="Charles Damé Vieira" w:date="2016-06-26T10:30:53Z">
    <w:p w14:paraId="11120015">
      <w:pPr>
        <w:pStyle w:val="Free Form"/>
        <w:bidi w:val="0"/>
      </w:pPr>
    </w:p>
    <w:p w14:paraId="11120016">
      <w:pPr>
        <w:pStyle w:val="Free Form"/>
        <w:bidi w:val="0"/>
      </w:pPr>
      <w:r>
        <w:rPr>
          <w:rtl w:val="0"/>
        </w:rPr>
        <w:t>Um anjo do Senhor falou a Filipe, dizendo: Disp</w:t>
      </w:r>
      <w:r>
        <w:rPr>
          <w:rtl w:val="0"/>
        </w:rPr>
        <w:t>õ</w:t>
      </w:r>
      <w:r>
        <w:rPr>
          <w:rtl w:val="0"/>
        </w:rPr>
        <w:t>e-te e vai para o lado do Sul, no caminho que desce de Jerusal</w:t>
      </w:r>
      <w:r>
        <w:rPr>
          <w:rtl w:val="0"/>
        </w:rPr>
        <w:t>é</w:t>
      </w:r>
      <w:r>
        <w:rPr>
          <w:rtl w:val="0"/>
        </w:rPr>
        <w:t>m a Gaza; este se acha deserto. Ele se levantou e foi. Eis que um et</w:t>
      </w:r>
      <w:r>
        <w:rPr>
          <w:rtl w:val="0"/>
        </w:rPr>
        <w:t>í</w:t>
      </w:r>
      <w:r>
        <w:rPr>
          <w:rtl w:val="0"/>
        </w:rPr>
        <w:t>ope, eunuco, alto oficial de Candace, rainha dos et</w:t>
      </w:r>
      <w:r>
        <w:rPr>
          <w:rtl w:val="0"/>
        </w:rPr>
        <w:t>í</w:t>
      </w:r>
      <w:r>
        <w:rPr>
          <w:rtl w:val="0"/>
        </w:rPr>
        <w:t>opes, o qual era superintendente de todo o seu tesouro, que viera adorar em Jerusal</w:t>
      </w:r>
      <w:r>
        <w:rPr>
          <w:rtl w:val="0"/>
        </w:rPr>
        <w:t>é</w:t>
      </w:r>
      <w:r>
        <w:rPr>
          <w:rtl w:val="0"/>
        </w:rPr>
        <w:t>m, estava de volta e, assentado no seu carro, vinha lendo o profeta Isa</w:t>
      </w:r>
      <w:r>
        <w:rPr>
          <w:rtl w:val="0"/>
        </w:rPr>
        <w:t>í</w:t>
      </w:r>
      <w:r>
        <w:rPr>
          <w:rtl w:val="0"/>
        </w:rPr>
        <w:t>as. Ent</w:t>
      </w:r>
      <w:r>
        <w:rPr>
          <w:rtl w:val="0"/>
        </w:rPr>
        <w:t>ã</w:t>
      </w:r>
      <w:r>
        <w:rPr>
          <w:rtl w:val="0"/>
        </w:rPr>
        <w:t>o, disse o Esp</w:t>
      </w:r>
      <w:r>
        <w:rPr>
          <w:rtl w:val="0"/>
        </w:rPr>
        <w:t>í</w:t>
      </w:r>
      <w:r>
        <w:rPr>
          <w:rtl w:val="0"/>
        </w:rPr>
        <w:t>rito a Filipe: Aproxima-te desse carro e acompanha-o. Correndo Filipe, ouviu-o ler o profeta Isa</w:t>
      </w:r>
      <w:r>
        <w:rPr>
          <w:rtl w:val="0"/>
        </w:rPr>
        <w:t>í</w:t>
      </w:r>
      <w:r>
        <w:rPr>
          <w:rtl w:val="0"/>
        </w:rPr>
        <w:t>as e perguntou: Compreendes o que vens lendo? Ele respondeu: Como poderei entender, se algu</w:t>
      </w:r>
      <w:r>
        <w:rPr>
          <w:rtl w:val="0"/>
        </w:rPr>
        <w:t>é</w:t>
      </w:r>
      <w:r>
        <w:rPr>
          <w:rtl w:val="0"/>
        </w:rPr>
        <w:t>m n</w:t>
      </w:r>
      <w:r>
        <w:rPr>
          <w:rtl w:val="0"/>
        </w:rPr>
        <w:t>ã</w:t>
      </w:r>
      <w:r>
        <w:rPr>
          <w:rtl w:val="0"/>
        </w:rPr>
        <w:t>o me explicar? E convidou Filipe a subir e a sentar-se junto a ele. Ora, a passagem da Escritura que estava lendo era esta: Foi levado como ovelha ao matadouro; e, como um cordeiro mudo perante o seu tosquiador, assim ele n</w:t>
      </w:r>
      <w:r>
        <w:rPr>
          <w:rtl w:val="0"/>
        </w:rPr>
        <w:t>ã</w:t>
      </w:r>
      <w:r>
        <w:rPr>
          <w:rtl w:val="0"/>
        </w:rPr>
        <w:t>o abriu a boca. Na sua humilha</w:t>
      </w:r>
      <w:r>
        <w:rPr>
          <w:rtl w:val="0"/>
        </w:rPr>
        <w:t>çã</w:t>
      </w:r>
      <w:r>
        <w:rPr>
          <w:rtl w:val="0"/>
        </w:rPr>
        <w:t>o, lhe negaram justi</w:t>
      </w:r>
      <w:r>
        <w:rPr>
          <w:rtl w:val="0"/>
        </w:rPr>
        <w:t>ç</w:t>
      </w:r>
      <w:r>
        <w:rPr>
          <w:rtl w:val="0"/>
        </w:rPr>
        <w:t>a; quem lhe poder</w:t>
      </w:r>
      <w:r>
        <w:rPr>
          <w:rtl w:val="0"/>
        </w:rPr>
        <w:t xml:space="preserve">á </w:t>
      </w:r>
      <w:r>
        <w:rPr>
          <w:rtl w:val="0"/>
        </w:rPr>
        <w:t>descrever a gera</w:t>
      </w:r>
      <w:r>
        <w:rPr>
          <w:rtl w:val="0"/>
        </w:rPr>
        <w:t>çã</w:t>
      </w:r>
      <w:r>
        <w:rPr>
          <w:rtl w:val="0"/>
        </w:rPr>
        <w:t xml:space="preserve">o? Porque da terra a sua vida </w:t>
      </w:r>
      <w:r>
        <w:rPr>
          <w:rtl w:val="0"/>
        </w:rPr>
        <w:t xml:space="preserve">é </w:t>
      </w:r>
      <w:r>
        <w:rPr>
          <w:rtl w:val="0"/>
        </w:rPr>
        <w:t>tirada. Ent</w:t>
      </w:r>
      <w:r>
        <w:rPr>
          <w:rtl w:val="0"/>
        </w:rPr>
        <w:t>ã</w:t>
      </w:r>
      <w:r>
        <w:rPr>
          <w:rtl w:val="0"/>
        </w:rPr>
        <w:t>o, o eunuco disse a Filipe: Pe</w:t>
      </w:r>
      <w:r>
        <w:rPr>
          <w:rtl w:val="0"/>
        </w:rPr>
        <w:t>ç</w:t>
      </w:r>
      <w:r>
        <w:rPr>
          <w:rtl w:val="0"/>
        </w:rPr>
        <w:t>o-te que me expliques a quem se refere o profeta. Fala de si mesmo ou de algum outro? Ent</w:t>
      </w:r>
      <w:r>
        <w:rPr>
          <w:rtl w:val="0"/>
        </w:rPr>
        <w:t>ã</w:t>
      </w:r>
      <w:r>
        <w:rPr>
          <w:rtl w:val="0"/>
        </w:rPr>
        <w:t>o, Filipe explicou; e, come</w:t>
      </w:r>
      <w:r>
        <w:rPr>
          <w:rtl w:val="0"/>
        </w:rPr>
        <w:t>ç</w:t>
      </w:r>
      <w:r>
        <w:rPr>
          <w:rtl w:val="0"/>
        </w:rPr>
        <w:t xml:space="preserve">ando por esta passagem da Escritura, anunciou-lhe a Jesus. Seguindo eles caminho fora, chegando a certo lugar onde havia </w:t>
      </w:r>
      <w:r>
        <w:rPr>
          <w:rtl w:val="0"/>
        </w:rPr>
        <w:t>á</w:t>
      </w:r>
      <w:r>
        <w:rPr>
          <w:rtl w:val="0"/>
        </w:rPr>
        <w:t xml:space="preserve">gua, disse o eunuco: Eis aqui </w:t>
      </w:r>
      <w:r>
        <w:rPr>
          <w:rtl w:val="0"/>
        </w:rPr>
        <w:t>á</w:t>
      </w:r>
      <w:r>
        <w:rPr>
          <w:rtl w:val="0"/>
        </w:rPr>
        <w:t xml:space="preserve">gua; que impede que seja eu batizado? [Filipe respondeu: </w:t>
      </w:r>
      <w:r>
        <w:rPr>
          <w:rtl w:val="0"/>
        </w:rPr>
        <w:t xml:space="preserve">É </w:t>
      </w:r>
      <w:r>
        <w:rPr>
          <w:rtl w:val="0"/>
        </w:rPr>
        <w:t>l</w:t>
      </w:r>
      <w:r>
        <w:rPr>
          <w:rtl w:val="0"/>
        </w:rPr>
        <w:t>í</w:t>
      </w:r>
      <w:r>
        <w:rPr>
          <w:rtl w:val="0"/>
        </w:rPr>
        <w:t>cito, se cr</w:t>
      </w:r>
      <w:r>
        <w:rPr>
          <w:rtl w:val="0"/>
        </w:rPr>
        <w:t>ê</w:t>
      </w:r>
      <w:r>
        <w:rPr>
          <w:rtl w:val="0"/>
        </w:rPr>
        <w:t>s de todo o cora</w:t>
      </w:r>
      <w:r>
        <w:rPr>
          <w:rtl w:val="0"/>
        </w:rPr>
        <w:t>çã</w:t>
      </w:r>
      <w:r>
        <w:rPr>
          <w:rtl w:val="0"/>
        </w:rPr>
        <w:t xml:space="preserve">o. E, respondendo ele, disse: Creio que Jesus Cristo </w:t>
      </w:r>
      <w:r>
        <w:rPr>
          <w:rtl w:val="0"/>
        </w:rPr>
        <w:t xml:space="preserve">é </w:t>
      </w:r>
      <w:r>
        <w:rPr>
          <w:rtl w:val="0"/>
        </w:rPr>
        <w:t>o Filho de Deus.] Ent</w:t>
      </w:r>
      <w:r>
        <w:rPr>
          <w:rtl w:val="0"/>
        </w:rPr>
        <w:t>ã</w:t>
      </w:r>
      <w:r>
        <w:rPr>
          <w:rtl w:val="0"/>
        </w:rPr>
        <w:t xml:space="preserve">o, mandou parar o carro, ambos desceram </w:t>
      </w:r>
      <w:r>
        <w:rPr>
          <w:rtl w:val="0"/>
        </w:rPr>
        <w:t>à á</w:t>
      </w:r>
      <w:r>
        <w:rPr>
          <w:rtl w:val="0"/>
        </w:rPr>
        <w:t>gua, e Filipe batizou o eunuco.</w:t>
      </w:r>
    </w:p>
  </w:comment>
</w:comments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Arial Narrow">
    <w:charset w:val="00"/>
    <w:family w:val="roman"/>
    <w:pitch w:val="default"/>
  </w:font>
  <w:font w:name="Garamon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ree Form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ree Form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•"/>
      <w:lvlJc w:val="left"/>
      <w:pPr>
        <w:tabs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numStyleLink w:val="Estilo Importado 7"/>
  </w:abstractNum>
  <w:abstractNum w:abstractNumId="2">
    <w:multiLevelType w:val="hybridMultilevel"/>
    <w:styleLink w:val="Estilo Importado 7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numStyleLink w:val="Estilo Importado 3"/>
  </w:abstractNum>
  <w:abstractNum w:abstractNumId="4">
    <w:multiLevelType w:val="hybridMultilevel"/>
    <w:styleLink w:val="Estilo Importado 3"/>
    <w:lvl w:ilvl="0">
      <w:start w:val="1"/>
      <w:numFmt w:val="bullet"/>
      <w:suff w:val="tab"/>
      <w:lvlText w:val="•"/>
      <w:lvlJc w:val="left"/>
      <w:pPr>
        <w:ind w:left="720" w:hanging="360"/>
      </w:pPr>
      <w:rPr>
        <w:rFonts w:ascii="Garamond" w:cs="Garamond" w:hAnsi="Garamond" w:eastAsia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1440" w:hanging="360"/>
      </w:pPr>
      <w:rPr>
        <w:rFonts w:ascii="Garamond" w:cs="Garamond" w:hAnsi="Garamond" w:eastAsia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2160" w:hanging="360"/>
      </w:pPr>
      <w:rPr>
        <w:rFonts w:ascii="Garamond" w:cs="Garamond" w:hAnsi="Garamond" w:eastAsia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Garamond" w:cs="Garamond" w:hAnsi="Garamond" w:eastAsia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3600" w:hanging="360"/>
      </w:pPr>
      <w:rPr>
        <w:rFonts w:ascii="Garamond" w:cs="Garamond" w:hAnsi="Garamond" w:eastAsia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4320" w:hanging="360"/>
      </w:pPr>
      <w:rPr>
        <w:rFonts w:ascii="Garamond" w:cs="Garamond" w:hAnsi="Garamond" w:eastAsia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Garamond" w:cs="Garamond" w:hAnsi="Garamond" w:eastAsia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760" w:hanging="360"/>
      </w:pPr>
      <w:rPr>
        <w:rFonts w:ascii="Garamond" w:cs="Garamond" w:hAnsi="Garamond" w:eastAsia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6480" w:hanging="360"/>
      </w:pPr>
      <w:rPr>
        <w:rFonts w:ascii="Garamond" w:cs="Garamond" w:hAnsi="Garamond" w:eastAsia="Garamon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15"/>
    </w:lvlOverride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Free Form">
    <w:name w:val="Free Form"/>
    <w:next w:val="Texto comu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exto comum">
    <w:name w:val="Texto comum"/>
    <w:next w:val="Texto comu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Narrow" w:cs="Arial Unicode MS" w:hAnsi="Arial Narrow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UBTITULOS">
    <w:name w:val="SUBTITULOS"/>
    <w:next w:val="Texto comum"/>
    <w:pPr>
      <w:keepNext w:val="0"/>
      <w:keepLines w:val="0"/>
      <w:pageBreakBefore w:val="0"/>
      <w:widowControl w:val="1"/>
      <w:pBdr>
        <w:top w:val="dotted" w:color="000000" w:sz="8" w:space="0" w:shadow="0" w:frame="0"/>
        <w:left w:val="nil"/>
        <w:bottom w:val="nil"/>
        <w:right w:val="nil"/>
      </w:pBdr>
      <w:shd w:val="clear" w:color="auto" w:fill="bfbfbf"/>
      <w:suppressAutoHyphens w:val="0"/>
      <w:bidi w:val="0"/>
      <w:spacing w:before="0" w:after="20" w:line="240" w:lineRule="auto"/>
      <w:ind w:left="0" w:right="0" w:firstLine="0"/>
      <w:jc w:val="left"/>
      <w:outlineLvl w:val="9"/>
    </w:pPr>
    <w:rPr>
      <w:rFonts w:ascii="Arial Narrow" w:cs="Arial Unicode MS" w:hAnsi="Arial Narrow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singl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  <w:rPr>
      <w:lang w:val="en-US"/>
    </w:rPr>
  </w:style>
  <w:style w:type="paragraph" w:styleId="Texto comum 02">
    <w:name w:val="Texto comum 02"/>
    <w:next w:val="Texto comum 0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522" w:firstLine="0"/>
      <w:jc w:val="both"/>
      <w:outlineLvl w:val="9"/>
    </w:pPr>
    <w:rPr>
      <w:rFonts w:ascii="Arial Narrow" w:cs="Arial Unicode MS" w:hAnsi="Arial Narrow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  <w:style w:type="numbering" w:styleId="Estilo Importado 7">
    <w:name w:val="Estilo Importado 7"/>
    <w:pPr>
      <w:numPr>
        <w:numId w:val="2"/>
      </w:numPr>
    </w:pPr>
  </w:style>
  <w:style w:type="numbering" w:styleId="Estilo Importado 3">
    <w:name w:val="Estilo Importado 3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comments" Target="comments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Gill Sans Light"/>
        <a:ea typeface="Gill Sans Light"/>
        <a:cs typeface="Gill Sans Light"/>
      </a:majorFont>
      <a:minorFont>
        <a:latin typeface="Arial Narrow"/>
        <a:ea typeface="Arial Narrow"/>
        <a:cs typeface="Arial Narrow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1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1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